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D50F7" w14:textId="6653D7B6" w:rsidR="00F20C7E" w:rsidRDefault="00760B91" w:rsidP="00AC02AB">
      <w:pPr>
        <w:pStyle w:val="Ttulo1"/>
        <w:spacing w:before="0"/>
        <w:rPr>
          <w:rFonts w:asciiTheme="minorHAnsi" w:hAnsiTheme="minorHAnsi" w:cs="Arial"/>
          <w:color w:val="000000" w:themeColor="text1"/>
          <w:spacing w:val="-1"/>
          <w:u w:val="single"/>
          <w:lang w:val="pt-BR"/>
        </w:rPr>
      </w:pPr>
      <w:r w:rsidRPr="00AC02AB">
        <w:rPr>
          <w:rFonts w:asciiTheme="minorHAnsi" w:hAnsiTheme="minorHAnsi" w:cstheme="minorHAnsi"/>
          <w:b w:val="0"/>
          <w:noProof/>
          <w:u w:val="single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774F5406" wp14:editId="4E5021EF">
            <wp:simplePos x="0" y="0"/>
            <wp:positionH relativeFrom="column">
              <wp:posOffset>4713783</wp:posOffset>
            </wp:positionH>
            <wp:positionV relativeFrom="paragraph">
              <wp:posOffset>-1229995</wp:posOffset>
            </wp:positionV>
            <wp:extent cx="1965250" cy="1104595"/>
            <wp:effectExtent l="0" t="0" r="0" b="0"/>
            <wp:wrapNone/>
            <wp:docPr id="150734195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250" cy="11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CB7" w:rsidRPr="00AC02AB">
        <w:rPr>
          <w:rFonts w:asciiTheme="minorHAnsi" w:hAnsiTheme="minorHAnsi" w:cs="Arial"/>
          <w:color w:val="000000" w:themeColor="text1"/>
          <w:u w:val="single"/>
          <w:lang w:val="pt-BR"/>
        </w:rPr>
        <w:t>PRO</w:t>
      </w:r>
      <w:r w:rsidRPr="00AC02AB">
        <w:rPr>
          <w:rFonts w:asciiTheme="minorHAnsi" w:hAnsiTheme="minorHAnsi" w:cs="Arial"/>
          <w:color w:val="000000" w:themeColor="text1"/>
          <w:u w:val="single"/>
          <w:lang w:val="pt-BR"/>
        </w:rPr>
        <w:t>JETO</w:t>
      </w:r>
      <w:r w:rsidRPr="00AC02AB">
        <w:rPr>
          <w:rFonts w:asciiTheme="minorHAnsi" w:hAnsiTheme="minorHAnsi" w:cs="Arial"/>
          <w:color w:val="000000" w:themeColor="text1"/>
          <w:spacing w:val="-1"/>
          <w:u w:val="single"/>
          <w:lang w:val="pt-BR"/>
        </w:rPr>
        <w:t xml:space="preserve"> </w:t>
      </w:r>
      <w:r w:rsidRPr="00AC02AB">
        <w:rPr>
          <w:rFonts w:asciiTheme="minorHAnsi" w:hAnsiTheme="minorHAnsi" w:cs="Arial"/>
          <w:color w:val="000000" w:themeColor="text1"/>
          <w:u w:val="single"/>
          <w:lang w:val="pt-BR"/>
        </w:rPr>
        <w:t>DE</w:t>
      </w:r>
      <w:r w:rsidRPr="00AC02AB">
        <w:rPr>
          <w:rFonts w:asciiTheme="minorHAnsi" w:hAnsiTheme="minorHAnsi" w:cs="Arial"/>
          <w:color w:val="000000" w:themeColor="text1"/>
          <w:spacing w:val="-2"/>
          <w:u w:val="single"/>
          <w:lang w:val="pt-BR"/>
        </w:rPr>
        <w:t xml:space="preserve"> </w:t>
      </w:r>
      <w:r w:rsidR="00E6462B" w:rsidRPr="00AC02AB">
        <w:rPr>
          <w:rFonts w:asciiTheme="minorHAnsi" w:hAnsiTheme="minorHAnsi" w:cs="Arial"/>
          <w:color w:val="000000" w:themeColor="text1"/>
          <w:u w:val="single"/>
          <w:lang w:val="pt-BR"/>
        </w:rPr>
        <w:t>LEI</w:t>
      </w:r>
      <w:r w:rsidRPr="00AC02AB">
        <w:rPr>
          <w:rFonts w:asciiTheme="minorHAnsi" w:hAnsiTheme="minorHAnsi" w:cs="Arial"/>
          <w:color w:val="000000" w:themeColor="text1"/>
          <w:u w:val="single"/>
          <w:lang w:val="pt-BR"/>
        </w:rPr>
        <w:t xml:space="preserve"> Nº</w:t>
      </w:r>
      <w:r w:rsidRPr="00AC02AB">
        <w:rPr>
          <w:rFonts w:asciiTheme="minorHAnsi" w:hAnsiTheme="minorHAnsi" w:cs="Arial"/>
          <w:color w:val="000000" w:themeColor="text1"/>
          <w:spacing w:val="-3"/>
          <w:u w:val="single"/>
          <w:lang w:val="pt-BR"/>
        </w:rPr>
        <w:t xml:space="preserve"> </w:t>
      </w:r>
      <w:r w:rsidR="00EA3AE7" w:rsidRPr="00AC02AB">
        <w:rPr>
          <w:rFonts w:asciiTheme="minorHAnsi" w:hAnsiTheme="minorHAnsi" w:cs="Arial"/>
          <w:color w:val="000000" w:themeColor="text1"/>
          <w:spacing w:val="-1"/>
          <w:u w:val="single"/>
          <w:lang w:val="pt-BR"/>
        </w:rPr>
        <w:t>010/2025</w:t>
      </w:r>
      <w:r w:rsidR="00E6088E">
        <w:rPr>
          <w:rFonts w:asciiTheme="minorHAnsi" w:hAnsiTheme="minorHAnsi" w:cs="Arial"/>
          <w:color w:val="000000" w:themeColor="text1"/>
          <w:spacing w:val="-1"/>
          <w:u w:val="single"/>
          <w:lang w:val="pt-BR"/>
        </w:rPr>
        <w:t xml:space="preserve"> </w:t>
      </w:r>
    </w:p>
    <w:p w14:paraId="622FFEEE" w14:textId="2BB8099D" w:rsidR="00E6088E" w:rsidRPr="00AC02AB" w:rsidRDefault="00E6088E" w:rsidP="00AC02AB">
      <w:pPr>
        <w:pStyle w:val="Ttulo1"/>
        <w:spacing w:before="0"/>
        <w:rPr>
          <w:rFonts w:asciiTheme="minorHAnsi" w:hAnsiTheme="minorHAnsi" w:cs="Arial"/>
          <w:color w:val="000000" w:themeColor="text1"/>
          <w:spacing w:val="-1"/>
          <w:u w:val="single"/>
          <w:lang w:val="pt-BR"/>
        </w:rPr>
      </w:pPr>
      <w:r>
        <w:rPr>
          <w:rFonts w:asciiTheme="minorHAnsi" w:hAnsiTheme="minorHAnsi" w:cs="Arial"/>
          <w:color w:val="000000" w:themeColor="text1"/>
          <w:spacing w:val="-1"/>
          <w:u w:val="single"/>
          <w:lang w:val="pt-BR"/>
        </w:rPr>
        <w:t>De 24/02/2025</w:t>
      </w:r>
    </w:p>
    <w:p w14:paraId="0A344CE6" w14:textId="77777777" w:rsidR="00F24CB7" w:rsidRPr="00AC02AB" w:rsidRDefault="00F24CB7" w:rsidP="00AC02AB">
      <w:pPr>
        <w:pStyle w:val="Ttulo1"/>
        <w:spacing w:before="0"/>
        <w:rPr>
          <w:rFonts w:asciiTheme="minorHAnsi" w:hAnsiTheme="minorHAnsi" w:cs="Arial"/>
          <w:b w:val="0"/>
          <w:color w:val="000000" w:themeColor="text1"/>
          <w:lang w:val="pt-BR"/>
        </w:rPr>
      </w:pPr>
    </w:p>
    <w:p w14:paraId="7997D4C4" w14:textId="0DAB6D59" w:rsidR="00F20C7E" w:rsidRPr="00AC02AB" w:rsidRDefault="00F20C7E" w:rsidP="00AC02AB">
      <w:pPr>
        <w:pStyle w:val="Corpodetexto"/>
        <w:rPr>
          <w:rFonts w:asciiTheme="minorHAnsi" w:hAnsiTheme="minorHAnsi" w:cs="Arial"/>
          <w:b/>
          <w:color w:val="000000" w:themeColor="text1"/>
          <w:lang w:val="pt-BR"/>
        </w:rPr>
      </w:pPr>
    </w:p>
    <w:p w14:paraId="7002F1CE" w14:textId="77777777" w:rsidR="003C2AF5" w:rsidRPr="00AC02AB" w:rsidRDefault="003C2AF5" w:rsidP="00AC02AB">
      <w:pPr>
        <w:pStyle w:val="Corpodetexto"/>
        <w:ind w:left="5103"/>
        <w:jc w:val="both"/>
        <w:rPr>
          <w:rFonts w:asciiTheme="minorHAnsi" w:hAnsiTheme="minorHAnsi" w:cs="Arial"/>
          <w:b/>
          <w:bCs/>
          <w:lang w:val="pt-BR"/>
        </w:rPr>
      </w:pPr>
    </w:p>
    <w:p w14:paraId="28069B72" w14:textId="343FF69B" w:rsidR="00567613" w:rsidRPr="00AC02AB" w:rsidRDefault="003C2AF5" w:rsidP="00C90253">
      <w:pPr>
        <w:pStyle w:val="Corpodetexto"/>
        <w:ind w:left="5103" w:firstLine="657"/>
        <w:jc w:val="both"/>
        <w:rPr>
          <w:rFonts w:asciiTheme="minorHAnsi" w:hAnsiTheme="minorHAnsi" w:cs="Arial"/>
          <w:b/>
          <w:bCs/>
          <w:lang w:val="pt-BR"/>
        </w:rPr>
      </w:pPr>
      <w:r w:rsidRPr="00AC02AB">
        <w:rPr>
          <w:rFonts w:asciiTheme="minorHAnsi" w:hAnsiTheme="minorHAnsi" w:cs="Arial"/>
          <w:b/>
          <w:bCs/>
          <w:lang w:val="pt-BR"/>
        </w:rPr>
        <w:t>GARANTE À GESTANTE A POSSIBILIDADE DE OPTAR PELO PARTO NORMAL OU CESARIANO, A PARTIR DA PRIMEIRA CONSULTA DE PRÉ-NATAL DA GESTAÇÃO, BEM COMO A ANALGESIA, MESMO QUANDO ESCOLHIDO O PARTO NORMAL, GARANTINDO, POR MEIO DO PROFISSIONAL DE SA</w:t>
      </w:r>
      <w:r w:rsidR="008F3A05">
        <w:rPr>
          <w:rFonts w:asciiTheme="minorHAnsi" w:hAnsiTheme="minorHAnsi" w:cs="Arial"/>
          <w:b/>
          <w:bCs/>
          <w:lang w:val="pt-BR"/>
        </w:rPr>
        <w:t>ÚDE, AS INFORMAÇÕES NECESSÁRIAS E DÁ OUTRAS PROVIDENCIAS.</w:t>
      </w:r>
    </w:p>
    <w:p w14:paraId="54FBA43B" w14:textId="77777777" w:rsidR="00567613" w:rsidRPr="00AC02AB" w:rsidRDefault="00567613" w:rsidP="00AC02AB">
      <w:pPr>
        <w:pStyle w:val="Corpodetexto"/>
        <w:rPr>
          <w:rFonts w:asciiTheme="minorHAnsi" w:hAnsiTheme="minorHAnsi" w:cs="Arial"/>
          <w:b/>
          <w:color w:val="000000" w:themeColor="text1"/>
          <w:lang w:val="pt-BR"/>
        </w:rPr>
      </w:pPr>
    </w:p>
    <w:p w14:paraId="0D82F3CD" w14:textId="12F85446" w:rsidR="00F20C7E" w:rsidRPr="00E6088E" w:rsidRDefault="00E6088E" w:rsidP="00C90253">
      <w:pPr>
        <w:ind w:left="4320"/>
        <w:rPr>
          <w:rFonts w:asciiTheme="minorHAnsi" w:hAnsiTheme="minorHAnsi" w:cs="Arial"/>
          <w:b/>
          <w:i/>
          <w:color w:val="000000" w:themeColor="text1"/>
          <w:sz w:val="24"/>
          <w:szCs w:val="24"/>
          <w:u w:val="single"/>
          <w:lang w:val="pt-BR"/>
        </w:rPr>
      </w:pPr>
      <w:r w:rsidRPr="00E6088E">
        <w:rPr>
          <w:rFonts w:asciiTheme="minorHAnsi" w:hAnsiTheme="minorHAnsi" w:cs="Arial"/>
          <w:b/>
          <w:i/>
          <w:color w:val="000000" w:themeColor="text1"/>
          <w:sz w:val="24"/>
          <w:szCs w:val="24"/>
          <w:lang w:val="pt-BR"/>
        </w:rPr>
        <w:t xml:space="preserve">  </w:t>
      </w:r>
      <w:r>
        <w:rPr>
          <w:rFonts w:asciiTheme="minorHAnsi" w:hAnsiTheme="minorHAnsi" w:cs="Arial"/>
          <w:b/>
          <w:i/>
          <w:color w:val="000000" w:themeColor="text1"/>
          <w:sz w:val="24"/>
          <w:szCs w:val="24"/>
          <w:lang w:val="pt-BR"/>
        </w:rPr>
        <w:t xml:space="preserve">          </w:t>
      </w:r>
      <w:r w:rsidR="00E4042E" w:rsidRPr="00E6088E">
        <w:rPr>
          <w:rFonts w:asciiTheme="minorHAnsi" w:hAnsiTheme="minorHAnsi" w:cs="Arial"/>
          <w:b/>
          <w:i/>
          <w:color w:val="000000" w:themeColor="text1"/>
          <w:sz w:val="24"/>
          <w:szCs w:val="24"/>
          <w:u w:val="single"/>
          <w:lang w:val="pt-BR"/>
        </w:rPr>
        <w:t>Autoria:</w:t>
      </w:r>
      <w:r w:rsidR="00E4042E" w:rsidRPr="00E6088E">
        <w:rPr>
          <w:rFonts w:asciiTheme="minorHAnsi" w:hAnsiTheme="minorHAnsi" w:cs="Arial"/>
          <w:b/>
          <w:i/>
          <w:color w:val="000000" w:themeColor="text1"/>
          <w:spacing w:val="-4"/>
          <w:sz w:val="24"/>
          <w:szCs w:val="24"/>
          <w:u w:val="single"/>
          <w:lang w:val="pt-BR"/>
        </w:rPr>
        <w:t xml:space="preserve"> </w:t>
      </w:r>
      <w:r w:rsidR="00E4042E" w:rsidRPr="00E6088E">
        <w:rPr>
          <w:rFonts w:asciiTheme="minorHAnsi" w:hAnsiTheme="minorHAnsi" w:cs="Arial"/>
          <w:b/>
          <w:i/>
          <w:color w:val="000000" w:themeColor="text1"/>
          <w:sz w:val="24"/>
          <w:szCs w:val="24"/>
          <w:u w:val="single"/>
          <w:lang w:val="pt-BR"/>
        </w:rPr>
        <w:t>Vereador</w:t>
      </w:r>
      <w:r w:rsidR="00E4042E" w:rsidRPr="00E6088E">
        <w:rPr>
          <w:rFonts w:asciiTheme="minorHAnsi" w:hAnsiTheme="minorHAnsi" w:cs="Arial"/>
          <w:b/>
          <w:i/>
          <w:color w:val="000000" w:themeColor="text1"/>
          <w:spacing w:val="-4"/>
          <w:sz w:val="24"/>
          <w:szCs w:val="24"/>
          <w:u w:val="single"/>
          <w:lang w:val="pt-BR"/>
        </w:rPr>
        <w:t xml:space="preserve"> </w:t>
      </w:r>
      <w:r w:rsidR="00E4042E" w:rsidRPr="00E6088E">
        <w:rPr>
          <w:rFonts w:asciiTheme="minorHAnsi" w:hAnsiTheme="minorHAnsi" w:cs="Arial"/>
          <w:b/>
          <w:i/>
          <w:color w:val="000000" w:themeColor="text1"/>
          <w:sz w:val="24"/>
          <w:szCs w:val="24"/>
          <w:u w:val="single"/>
          <w:lang w:val="pt-BR"/>
        </w:rPr>
        <w:t>ELVIS</w:t>
      </w:r>
      <w:r w:rsidR="00E4042E" w:rsidRPr="00E6088E">
        <w:rPr>
          <w:rFonts w:asciiTheme="minorHAnsi" w:hAnsiTheme="minorHAnsi" w:cs="Arial"/>
          <w:b/>
          <w:i/>
          <w:color w:val="000000" w:themeColor="text1"/>
          <w:spacing w:val="-2"/>
          <w:sz w:val="24"/>
          <w:szCs w:val="24"/>
          <w:u w:val="single"/>
          <w:lang w:val="pt-BR"/>
        </w:rPr>
        <w:t xml:space="preserve"> </w:t>
      </w:r>
      <w:r w:rsidR="00E4042E" w:rsidRPr="00E6088E">
        <w:rPr>
          <w:rFonts w:asciiTheme="minorHAnsi" w:hAnsiTheme="minorHAnsi" w:cs="Arial"/>
          <w:b/>
          <w:i/>
          <w:color w:val="000000" w:themeColor="text1"/>
          <w:sz w:val="24"/>
          <w:szCs w:val="24"/>
          <w:u w:val="single"/>
          <w:lang w:val="pt-BR"/>
        </w:rPr>
        <w:t>SILVA</w:t>
      </w:r>
      <w:r w:rsidR="00E4042E" w:rsidRPr="00E6088E">
        <w:rPr>
          <w:rFonts w:asciiTheme="minorHAnsi" w:hAnsiTheme="minorHAnsi" w:cs="Arial"/>
          <w:b/>
          <w:i/>
          <w:color w:val="000000" w:themeColor="text1"/>
          <w:spacing w:val="-2"/>
          <w:sz w:val="24"/>
          <w:szCs w:val="24"/>
          <w:u w:val="single"/>
          <w:lang w:val="pt-BR"/>
        </w:rPr>
        <w:t xml:space="preserve"> </w:t>
      </w:r>
      <w:r w:rsidR="00E4042E" w:rsidRPr="00E6088E">
        <w:rPr>
          <w:rFonts w:asciiTheme="minorHAnsi" w:hAnsiTheme="minorHAnsi" w:cs="Arial"/>
          <w:b/>
          <w:i/>
          <w:color w:val="000000" w:themeColor="text1"/>
          <w:sz w:val="24"/>
          <w:szCs w:val="24"/>
          <w:u w:val="single"/>
          <w:lang w:val="pt-BR"/>
        </w:rPr>
        <w:t>CRUZ</w:t>
      </w:r>
      <w:r w:rsidR="00E4042E" w:rsidRPr="00E6088E">
        <w:rPr>
          <w:rFonts w:asciiTheme="minorHAnsi" w:hAnsiTheme="minorHAnsi" w:cs="Arial"/>
          <w:b/>
          <w:i/>
          <w:color w:val="000000" w:themeColor="text1"/>
          <w:spacing w:val="2"/>
          <w:sz w:val="24"/>
          <w:szCs w:val="24"/>
          <w:u w:val="single"/>
          <w:lang w:val="pt-BR"/>
        </w:rPr>
        <w:t xml:space="preserve"> </w:t>
      </w:r>
      <w:r w:rsidR="00E4042E" w:rsidRPr="00E6088E">
        <w:rPr>
          <w:rFonts w:asciiTheme="minorHAnsi" w:hAnsiTheme="minorHAnsi" w:cs="Arial"/>
          <w:b/>
          <w:i/>
          <w:color w:val="000000" w:themeColor="text1"/>
          <w:sz w:val="24"/>
          <w:szCs w:val="24"/>
          <w:u w:val="single"/>
          <w:lang w:val="pt-BR"/>
        </w:rPr>
        <w:t>–</w:t>
      </w:r>
      <w:r w:rsidR="00E4042E" w:rsidRPr="00E6088E">
        <w:rPr>
          <w:rFonts w:asciiTheme="minorHAnsi" w:hAnsiTheme="minorHAnsi" w:cs="Arial"/>
          <w:b/>
          <w:i/>
          <w:color w:val="000000" w:themeColor="text1"/>
          <w:spacing w:val="-4"/>
          <w:sz w:val="24"/>
          <w:szCs w:val="24"/>
          <w:u w:val="single"/>
          <w:lang w:val="pt-BR"/>
        </w:rPr>
        <w:t xml:space="preserve"> </w:t>
      </w:r>
      <w:r w:rsidR="00E4042E" w:rsidRPr="00E6088E">
        <w:rPr>
          <w:rFonts w:asciiTheme="minorHAnsi" w:hAnsiTheme="minorHAnsi" w:cs="Arial"/>
          <w:b/>
          <w:i/>
          <w:color w:val="000000" w:themeColor="text1"/>
          <w:sz w:val="24"/>
          <w:szCs w:val="24"/>
          <w:u w:val="single"/>
          <w:lang w:val="pt-BR"/>
        </w:rPr>
        <w:t>ZÉ</w:t>
      </w:r>
      <w:r w:rsidR="00E4042E" w:rsidRPr="00E6088E">
        <w:rPr>
          <w:rFonts w:asciiTheme="minorHAnsi" w:hAnsiTheme="minorHAnsi" w:cs="Arial"/>
          <w:b/>
          <w:i/>
          <w:color w:val="000000" w:themeColor="text1"/>
          <w:spacing w:val="-3"/>
          <w:sz w:val="24"/>
          <w:szCs w:val="24"/>
          <w:u w:val="single"/>
          <w:lang w:val="pt-BR"/>
        </w:rPr>
        <w:t xml:space="preserve"> </w:t>
      </w:r>
      <w:r w:rsidR="00E4042E" w:rsidRPr="00E6088E">
        <w:rPr>
          <w:rFonts w:asciiTheme="minorHAnsi" w:hAnsiTheme="minorHAnsi" w:cs="Arial"/>
          <w:b/>
          <w:i/>
          <w:color w:val="000000" w:themeColor="text1"/>
          <w:sz w:val="24"/>
          <w:szCs w:val="24"/>
          <w:u w:val="single"/>
          <w:lang w:val="pt-BR"/>
        </w:rPr>
        <w:t>DO</w:t>
      </w:r>
      <w:r w:rsidR="00E4042E" w:rsidRPr="00E6088E">
        <w:rPr>
          <w:rFonts w:asciiTheme="minorHAnsi" w:hAnsiTheme="minorHAnsi" w:cs="Arial"/>
          <w:b/>
          <w:i/>
          <w:color w:val="000000" w:themeColor="text1"/>
          <w:spacing w:val="-2"/>
          <w:sz w:val="24"/>
          <w:szCs w:val="24"/>
          <w:u w:val="single"/>
          <w:lang w:val="pt-BR"/>
        </w:rPr>
        <w:t xml:space="preserve"> </w:t>
      </w:r>
      <w:r w:rsidR="00E4042E" w:rsidRPr="00E6088E">
        <w:rPr>
          <w:rFonts w:asciiTheme="minorHAnsi" w:hAnsiTheme="minorHAnsi" w:cs="Arial"/>
          <w:b/>
          <w:i/>
          <w:color w:val="000000" w:themeColor="text1"/>
          <w:sz w:val="24"/>
          <w:szCs w:val="24"/>
          <w:u w:val="single"/>
          <w:lang w:val="pt-BR"/>
        </w:rPr>
        <w:t>BODE</w:t>
      </w:r>
    </w:p>
    <w:p w14:paraId="73CFAB14" w14:textId="77777777" w:rsidR="00F20C7E" w:rsidRPr="00AC02AB" w:rsidRDefault="00F20C7E" w:rsidP="00AC02AB">
      <w:pPr>
        <w:pStyle w:val="Corpodetexto"/>
        <w:rPr>
          <w:rFonts w:asciiTheme="minorHAnsi" w:hAnsiTheme="minorHAnsi" w:cs="Arial"/>
          <w:b/>
          <w:i/>
          <w:color w:val="000000" w:themeColor="text1"/>
          <w:lang w:val="pt-BR"/>
        </w:rPr>
      </w:pPr>
    </w:p>
    <w:p w14:paraId="2413E779" w14:textId="77777777" w:rsidR="00F32E56" w:rsidRPr="00AC02AB" w:rsidRDefault="00F32E56" w:rsidP="00AC02AB">
      <w:pPr>
        <w:pStyle w:val="Corpodetexto"/>
        <w:ind w:right="108" w:firstLine="1134"/>
        <w:jc w:val="both"/>
        <w:rPr>
          <w:rFonts w:asciiTheme="minorHAnsi" w:hAnsiTheme="minorHAnsi" w:cs="Arial"/>
          <w:color w:val="000000" w:themeColor="text1"/>
          <w:lang w:val="pt-BR"/>
        </w:rPr>
      </w:pPr>
    </w:p>
    <w:p w14:paraId="00E31388" w14:textId="75D91552" w:rsidR="00F20C7E" w:rsidRPr="00AC02AB" w:rsidRDefault="00F02FA6" w:rsidP="00AC02AB">
      <w:pPr>
        <w:pStyle w:val="Corpodetexto"/>
        <w:ind w:right="108" w:firstLine="1134"/>
        <w:jc w:val="both"/>
        <w:rPr>
          <w:rFonts w:asciiTheme="minorHAnsi" w:hAnsiTheme="minorHAnsi" w:cs="Arial"/>
          <w:color w:val="000000" w:themeColor="text1"/>
          <w:lang w:val="pt-BR"/>
        </w:rPr>
      </w:pPr>
      <w:r w:rsidRPr="00AC02AB">
        <w:rPr>
          <w:rFonts w:asciiTheme="minorHAnsi" w:hAnsiTheme="minorHAnsi" w:cs="Arial"/>
          <w:color w:val="000000" w:themeColor="text1"/>
          <w:lang w:val="pt-BR"/>
        </w:rPr>
        <w:t>A CÂMARA MUNICIPAL DE PARAUAPEBAS, ESTADO DO PARÁ, APROVOU, E EU, PREFEITO DO MUNICÍPIO DE PARAUAPEBAS, SANCIONO A SEGUINTE LEI:</w:t>
      </w:r>
    </w:p>
    <w:p w14:paraId="688A2371" w14:textId="77777777" w:rsidR="00F32E56" w:rsidRPr="00AC02AB" w:rsidRDefault="00F32E56" w:rsidP="00AC02AB">
      <w:pPr>
        <w:ind w:firstLine="1701"/>
        <w:jc w:val="both"/>
        <w:rPr>
          <w:rFonts w:asciiTheme="minorHAnsi" w:hAnsiTheme="minorHAnsi"/>
          <w:lang w:val="pt-BR"/>
        </w:rPr>
      </w:pPr>
    </w:p>
    <w:p w14:paraId="344CB65D" w14:textId="1A3A3781" w:rsidR="00C85C82" w:rsidRPr="00AC02AB" w:rsidRDefault="00C85C82" w:rsidP="00AC02AB">
      <w:pPr>
        <w:ind w:firstLine="1701"/>
        <w:jc w:val="both"/>
        <w:rPr>
          <w:rFonts w:asciiTheme="minorHAnsi" w:hAnsiTheme="minorHAnsi" w:cs="Arial"/>
          <w:sz w:val="24"/>
          <w:szCs w:val="24"/>
          <w:lang w:val="pt-BR"/>
        </w:rPr>
      </w:pPr>
      <w:r w:rsidRPr="00E6088E">
        <w:rPr>
          <w:rFonts w:asciiTheme="minorHAnsi" w:hAnsiTheme="minorHAnsi" w:cs="Arial"/>
          <w:b/>
          <w:sz w:val="24"/>
          <w:szCs w:val="24"/>
          <w:lang w:val="pt-BR"/>
        </w:rPr>
        <w:t>Art. 1°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- A gestante 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>tem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direito a escolha do parto a que 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>irá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se submeter junto ao sistema 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>público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de 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>saúde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no 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>âmbito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do 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>município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de 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>Parauapebas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, podendo ser parto normal ou cesariana eletiva, devendo ser respeitada a escolha da 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>mãe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, observando-se 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>orientações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de profissionais da medicina para garantir a vida da 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>mãe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, bem como da 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>criança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em 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>consonância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com seus direitos 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>fundamentais</w:t>
      </w:r>
      <w:r w:rsidRPr="00AC02AB">
        <w:rPr>
          <w:rFonts w:asciiTheme="minorHAnsi" w:hAnsiTheme="minorHAnsi" w:cs="Arial"/>
          <w:sz w:val="24"/>
          <w:szCs w:val="24"/>
          <w:lang w:val="pt-BR"/>
        </w:rPr>
        <w:t>.</w:t>
      </w:r>
    </w:p>
    <w:p w14:paraId="68660CC8" w14:textId="62CF286D" w:rsidR="00C85C82" w:rsidRPr="00AC02AB" w:rsidRDefault="00C85C82" w:rsidP="00AC02AB">
      <w:pPr>
        <w:ind w:firstLine="1701"/>
        <w:jc w:val="both"/>
        <w:rPr>
          <w:rFonts w:asciiTheme="minorHAnsi" w:hAnsiTheme="minorHAnsi" w:cs="Arial"/>
          <w:sz w:val="24"/>
          <w:szCs w:val="24"/>
          <w:lang w:val="pt-BR"/>
        </w:rPr>
      </w:pP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§ 1° - A gestante deve ser devidamente informada, durante as consultas e exames no período 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>pré-natal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, acerca dos procedimentos 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>cirúrgicos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aos quais pode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>rá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ser submetida, assim como das vantagens e desvantagens dos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 xml:space="preserve"> partos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a serem adotados pela gestante, sendo realizado por profissional habilitado para ta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>l</w:t>
      </w:r>
      <w:r w:rsidRPr="00AC02AB">
        <w:rPr>
          <w:rFonts w:asciiTheme="minorHAnsi" w:hAnsiTheme="minorHAnsi" w:cs="Arial"/>
          <w:sz w:val="24"/>
          <w:szCs w:val="24"/>
          <w:lang w:val="pt-BR"/>
        </w:rPr>
        <w:t>.</w:t>
      </w:r>
    </w:p>
    <w:p w14:paraId="0FE9D7EC" w14:textId="5BC5BF05" w:rsidR="00C85C82" w:rsidRPr="00AC02AB" w:rsidRDefault="00C85C82" w:rsidP="00AC02AB">
      <w:pPr>
        <w:ind w:firstLine="1701"/>
        <w:jc w:val="both"/>
        <w:rPr>
          <w:rFonts w:asciiTheme="minorHAnsi" w:hAnsiTheme="minorHAnsi" w:cs="Arial"/>
          <w:sz w:val="24"/>
          <w:szCs w:val="24"/>
          <w:lang w:val="pt-BR"/>
        </w:rPr>
      </w:pP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§ 2º - Em caso de escolha do procedimento </w:t>
      </w:r>
      <w:r w:rsidR="00D6509B" w:rsidRPr="00AC02AB">
        <w:rPr>
          <w:rFonts w:asciiTheme="minorHAnsi" w:hAnsiTheme="minorHAnsi" w:cs="Arial"/>
          <w:sz w:val="24"/>
          <w:szCs w:val="24"/>
          <w:lang w:val="pt-BR"/>
        </w:rPr>
        <w:t>cirúrgico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, a cesariana eletiva será realizada a partir de 39 (trinta e nove) semanas de gestação (salvo orientação medica em </w:t>
      </w:r>
      <w:r w:rsidR="00D6509B" w:rsidRPr="00AC02AB">
        <w:rPr>
          <w:rFonts w:asciiTheme="minorHAnsi" w:hAnsiTheme="minorHAnsi" w:cs="Arial"/>
          <w:sz w:val="24"/>
          <w:szCs w:val="24"/>
          <w:lang w:val="pt-BR"/>
        </w:rPr>
        <w:t>contrário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ou se a gestante entrar em trabalho de parto antes desse </w:t>
      </w:r>
      <w:r w:rsidR="00D6509B" w:rsidRPr="00AC02AB">
        <w:rPr>
          <w:rFonts w:asciiTheme="minorHAnsi" w:hAnsiTheme="minorHAnsi" w:cs="Arial"/>
          <w:sz w:val="24"/>
          <w:szCs w:val="24"/>
          <w:lang w:val="pt-BR"/>
        </w:rPr>
        <w:t>período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), por meio de laudo, </w:t>
      </w:r>
      <w:r w:rsidR="00D6509B" w:rsidRPr="00AC02AB">
        <w:rPr>
          <w:rFonts w:asciiTheme="minorHAnsi" w:hAnsiTheme="minorHAnsi" w:cs="Arial"/>
          <w:sz w:val="24"/>
          <w:szCs w:val="24"/>
          <w:lang w:val="pt-BR"/>
        </w:rPr>
        <w:t>após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ter a gestante sido conscientizada e informada acerca dos </w:t>
      </w:r>
      <w:r w:rsidR="00D6509B" w:rsidRPr="00AC02AB">
        <w:rPr>
          <w:rFonts w:asciiTheme="minorHAnsi" w:hAnsiTheme="minorHAnsi" w:cs="Arial"/>
          <w:sz w:val="24"/>
          <w:szCs w:val="24"/>
          <w:lang w:val="pt-BR"/>
        </w:rPr>
        <w:t>benefícios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do parto normal e riscos de sucessivas cesarianas, e </w:t>
      </w:r>
      <w:r w:rsidR="00D6509B" w:rsidRPr="00AC02AB">
        <w:rPr>
          <w:rFonts w:asciiTheme="minorHAnsi" w:hAnsiTheme="minorHAnsi" w:cs="Arial"/>
          <w:sz w:val="24"/>
          <w:szCs w:val="24"/>
          <w:lang w:val="pt-BR"/>
        </w:rPr>
        <w:t>só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</w:t>
      </w:r>
      <w:r w:rsidR="00D6509B" w:rsidRPr="00AC02AB">
        <w:rPr>
          <w:rFonts w:asciiTheme="minorHAnsi" w:hAnsiTheme="minorHAnsi" w:cs="Arial"/>
          <w:sz w:val="24"/>
          <w:szCs w:val="24"/>
          <w:lang w:val="pt-BR"/>
        </w:rPr>
        <w:t>poderá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ser adotado, quando o procedimento gerar riscos a </w:t>
      </w:r>
      <w:r w:rsidR="00D6509B" w:rsidRPr="00AC02AB">
        <w:rPr>
          <w:rFonts w:asciiTheme="minorHAnsi" w:hAnsiTheme="minorHAnsi" w:cs="Arial"/>
          <w:sz w:val="24"/>
          <w:szCs w:val="24"/>
          <w:lang w:val="pt-BR"/>
        </w:rPr>
        <w:t>mãe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e/ou ao nascituro.</w:t>
      </w:r>
    </w:p>
    <w:p w14:paraId="070293D7" w14:textId="4C3E087E" w:rsidR="00C85C82" w:rsidRDefault="00C85C82" w:rsidP="00AC02AB">
      <w:pPr>
        <w:ind w:firstLine="1701"/>
        <w:jc w:val="both"/>
        <w:rPr>
          <w:rFonts w:asciiTheme="minorHAnsi" w:hAnsiTheme="minorHAnsi" w:cs="Arial"/>
          <w:sz w:val="24"/>
          <w:szCs w:val="24"/>
          <w:lang w:val="pt-BR"/>
        </w:rPr>
      </w:pP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§ 3° - Na eventualidade de a </w:t>
      </w:r>
      <w:r w:rsidR="00E2001E" w:rsidRPr="00AC02AB">
        <w:rPr>
          <w:rFonts w:asciiTheme="minorHAnsi" w:hAnsiTheme="minorHAnsi" w:cs="Arial"/>
          <w:sz w:val="24"/>
          <w:szCs w:val="24"/>
          <w:lang w:val="pt-BR"/>
        </w:rPr>
        <w:t>opção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da gestante pela cesariana </w:t>
      </w:r>
      <w:r w:rsidR="00E2001E" w:rsidRPr="00AC02AB">
        <w:rPr>
          <w:rFonts w:asciiTheme="minorHAnsi" w:hAnsiTheme="minorHAnsi" w:cs="Arial"/>
          <w:sz w:val="24"/>
          <w:szCs w:val="24"/>
          <w:lang w:val="pt-BR"/>
        </w:rPr>
        <w:t>não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ser observada, ficara o </w:t>
      </w:r>
      <w:r w:rsidR="00E2001E" w:rsidRPr="00AC02AB">
        <w:rPr>
          <w:rFonts w:asciiTheme="minorHAnsi" w:hAnsiTheme="minorHAnsi" w:cs="Arial"/>
          <w:sz w:val="24"/>
          <w:szCs w:val="24"/>
          <w:lang w:val="pt-BR"/>
        </w:rPr>
        <w:t>médico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obrigado a registrar as </w:t>
      </w:r>
      <w:r w:rsidR="00E2001E" w:rsidRPr="00AC02AB">
        <w:rPr>
          <w:rFonts w:asciiTheme="minorHAnsi" w:hAnsiTheme="minorHAnsi" w:cs="Arial"/>
          <w:sz w:val="24"/>
          <w:szCs w:val="24"/>
          <w:lang w:val="pt-BR"/>
        </w:rPr>
        <w:t>razões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em </w:t>
      </w:r>
      <w:r w:rsidR="00E2001E" w:rsidRPr="00AC02AB">
        <w:rPr>
          <w:rFonts w:asciiTheme="minorHAnsi" w:hAnsiTheme="minorHAnsi" w:cs="Arial"/>
          <w:sz w:val="24"/>
          <w:szCs w:val="24"/>
          <w:lang w:val="pt-BR"/>
        </w:rPr>
        <w:t>prontuário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, e caso </w:t>
      </w:r>
      <w:r w:rsidR="00E2001E" w:rsidRPr="00AC02AB">
        <w:rPr>
          <w:rFonts w:asciiTheme="minorHAnsi" w:hAnsiTheme="minorHAnsi" w:cs="Arial"/>
          <w:sz w:val="24"/>
          <w:szCs w:val="24"/>
          <w:lang w:val="pt-BR"/>
        </w:rPr>
        <w:t>não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seja, </w:t>
      </w:r>
      <w:r w:rsidR="00E2001E" w:rsidRPr="00AC02AB">
        <w:rPr>
          <w:rFonts w:asciiTheme="minorHAnsi" w:hAnsiTheme="minorHAnsi" w:cs="Arial"/>
          <w:sz w:val="24"/>
          <w:szCs w:val="24"/>
          <w:lang w:val="pt-BR"/>
        </w:rPr>
        <w:t>poderá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ser aberto procedimento </w:t>
      </w:r>
      <w:r w:rsidR="00E2001E" w:rsidRPr="00AC02AB">
        <w:rPr>
          <w:rFonts w:asciiTheme="minorHAnsi" w:hAnsiTheme="minorHAnsi" w:cs="Arial"/>
          <w:sz w:val="24"/>
          <w:szCs w:val="24"/>
          <w:lang w:val="pt-BR"/>
        </w:rPr>
        <w:t>ético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disciplinar pela gestante, caso queira e assegurada, na categoria dos direitos fundamentais, a impossibilidade de qualquer pessoa ser obrigada a fazer ou deixar de fazer alguma coisa </w:t>
      </w:r>
      <w:r w:rsidR="00E2001E" w:rsidRPr="00AC02AB">
        <w:rPr>
          <w:rFonts w:asciiTheme="minorHAnsi" w:hAnsiTheme="minorHAnsi" w:cs="Arial"/>
          <w:sz w:val="24"/>
          <w:szCs w:val="24"/>
          <w:lang w:val="pt-BR"/>
        </w:rPr>
        <w:t>senão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em virtude de lei ou ser submetida a tortura, a tratamento desumano ou degradante”.</w:t>
      </w:r>
    </w:p>
    <w:p w14:paraId="02D8B646" w14:textId="77777777" w:rsidR="00E6088E" w:rsidRPr="00AC02AB" w:rsidRDefault="00E6088E" w:rsidP="00AC02AB">
      <w:pPr>
        <w:ind w:firstLine="1701"/>
        <w:jc w:val="both"/>
        <w:rPr>
          <w:rFonts w:asciiTheme="minorHAnsi" w:hAnsiTheme="minorHAnsi" w:cs="Arial"/>
          <w:sz w:val="24"/>
          <w:szCs w:val="24"/>
          <w:lang w:val="pt-BR"/>
        </w:rPr>
      </w:pPr>
    </w:p>
    <w:p w14:paraId="1F229073" w14:textId="041C12E8" w:rsidR="003C2AF5" w:rsidRPr="00AC02AB" w:rsidRDefault="003C2AF5" w:rsidP="00AC02AB">
      <w:pPr>
        <w:ind w:firstLine="1701"/>
        <w:jc w:val="both"/>
        <w:rPr>
          <w:rFonts w:asciiTheme="minorHAnsi" w:hAnsiTheme="minorHAnsi" w:cs="Arial"/>
          <w:sz w:val="24"/>
          <w:szCs w:val="24"/>
          <w:lang w:val="pt-BR"/>
        </w:rPr>
      </w:pPr>
      <w:r w:rsidRPr="00E6088E">
        <w:rPr>
          <w:rFonts w:asciiTheme="minorHAnsi" w:hAnsiTheme="minorHAnsi" w:cs="Arial"/>
          <w:b/>
          <w:sz w:val="24"/>
          <w:szCs w:val="24"/>
          <w:lang w:val="pt-BR"/>
        </w:rPr>
        <w:t>Art. 2°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- A gestante que opta ter seu filho por parto normal, apresentando condi</w:t>
      </w:r>
      <w:r w:rsidR="00717462" w:rsidRPr="00AC02AB">
        <w:rPr>
          <w:rFonts w:asciiTheme="minorHAnsi" w:hAnsiTheme="minorHAnsi" w:cs="Arial"/>
          <w:sz w:val="24"/>
          <w:szCs w:val="24"/>
          <w:lang w:val="pt-BR"/>
        </w:rPr>
        <w:t xml:space="preserve">ções 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clinicas para tanto, </w:t>
      </w:r>
      <w:r w:rsidR="00717462" w:rsidRPr="00AC02AB">
        <w:rPr>
          <w:rFonts w:asciiTheme="minorHAnsi" w:hAnsiTheme="minorHAnsi" w:cs="Arial"/>
          <w:sz w:val="24"/>
          <w:szCs w:val="24"/>
          <w:lang w:val="pt-BR"/>
        </w:rPr>
        <w:t>também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deve ser respeitada em sua autonomia. </w:t>
      </w:r>
    </w:p>
    <w:p w14:paraId="1EA4F347" w14:textId="440E11DE" w:rsidR="003C2AF5" w:rsidRDefault="00717462" w:rsidP="00AC02AB">
      <w:pPr>
        <w:ind w:firstLine="1701"/>
        <w:jc w:val="both"/>
        <w:rPr>
          <w:rFonts w:asciiTheme="minorHAnsi" w:hAnsiTheme="minorHAnsi" w:cs="Arial"/>
          <w:sz w:val="24"/>
          <w:szCs w:val="24"/>
          <w:lang w:val="pt-BR"/>
        </w:rPr>
      </w:pPr>
      <w:r w:rsidRPr="00AC02AB">
        <w:rPr>
          <w:rFonts w:asciiTheme="minorHAnsi" w:hAnsiTheme="minorHAnsi" w:cs="Arial"/>
          <w:sz w:val="24"/>
          <w:szCs w:val="24"/>
          <w:lang w:val="pt-BR"/>
        </w:rPr>
        <w:t>Parágrafo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 xml:space="preserve"> </w:t>
      </w:r>
      <w:r w:rsidRPr="00AC02AB">
        <w:rPr>
          <w:rFonts w:asciiTheme="minorHAnsi" w:hAnsiTheme="minorHAnsi" w:cs="Arial"/>
          <w:sz w:val="24"/>
          <w:szCs w:val="24"/>
          <w:lang w:val="pt-BR"/>
        </w:rPr>
        <w:t>único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 xml:space="preserve">. Garante-se </w:t>
      </w:r>
      <w:r w:rsidR="008A3617" w:rsidRPr="00AC02AB">
        <w:rPr>
          <w:rFonts w:asciiTheme="minorHAnsi" w:hAnsiTheme="minorHAnsi" w:cs="Arial"/>
          <w:sz w:val="24"/>
          <w:szCs w:val="24"/>
          <w:lang w:val="pt-BR"/>
        </w:rPr>
        <w:t>à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 xml:space="preserve"> gestante o direito </w:t>
      </w:r>
      <w:r w:rsidR="008A3617" w:rsidRPr="00AC02AB">
        <w:rPr>
          <w:rFonts w:asciiTheme="minorHAnsi" w:hAnsiTheme="minorHAnsi" w:cs="Arial"/>
          <w:sz w:val="24"/>
          <w:szCs w:val="24"/>
          <w:lang w:val="pt-BR"/>
        </w:rPr>
        <w:t>à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 xml:space="preserve"> analgesia, devendo ser acompanhada, em todo </w:t>
      </w:r>
      <w:r w:rsidR="008A3617" w:rsidRPr="00AC02AB">
        <w:rPr>
          <w:rFonts w:asciiTheme="minorHAnsi" w:hAnsiTheme="minorHAnsi" w:cs="Arial"/>
          <w:sz w:val="24"/>
          <w:szCs w:val="24"/>
          <w:lang w:val="pt-BR"/>
        </w:rPr>
        <w:t>período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 xml:space="preserve"> do parto, por u</w:t>
      </w:r>
      <w:r w:rsidR="008A3617" w:rsidRPr="00AC02AB">
        <w:rPr>
          <w:rFonts w:asciiTheme="minorHAnsi" w:hAnsiTheme="minorHAnsi" w:cs="Arial"/>
          <w:sz w:val="24"/>
          <w:szCs w:val="24"/>
          <w:lang w:val="pt-BR"/>
        </w:rPr>
        <w:t>m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 xml:space="preserve"> profissional de </w:t>
      </w:r>
      <w:r w:rsidR="008A3617" w:rsidRPr="00AC02AB">
        <w:rPr>
          <w:rFonts w:asciiTheme="minorHAnsi" w:hAnsiTheme="minorHAnsi" w:cs="Arial"/>
          <w:sz w:val="24"/>
          <w:szCs w:val="24"/>
          <w:lang w:val="pt-BR"/>
        </w:rPr>
        <w:t>saúde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 xml:space="preserve"> habilitado para ta</w:t>
      </w:r>
      <w:r w:rsidR="008A3617" w:rsidRPr="00AC02AB">
        <w:rPr>
          <w:rFonts w:asciiTheme="minorHAnsi" w:hAnsiTheme="minorHAnsi" w:cs="Arial"/>
          <w:sz w:val="24"/>
          <w:szCs w:val="24"/>
          <w:lang w:val="pt-BR"/>
        </w:rPr>
        <w:t>l</w:t>
      </w:r>
      <w:r w:rsidR="003C2AF5" w:rsidRPr="00AC02AB">
        <w:rPr>
          <w:rFonts w:asciiTheme="minorHAnsi" w:hAnsiTheme="minorHAnsi" w:cs="Arial"/>
          <w:sz w:val="24"/>
          <w:szCs w:val="24"/>
          <w:lang w:val="pt-BR"/>
        </w:rPr>
        <w:t xml:space="preserve"> ponto.</w:t>
      </w:r>
    </w:p>
    <w:p w14:paraId="4ED54F81" w14:textId="77777777" w:rsidR="00E6088E" w:rsidRPr="00AC02AB" w:rsidRDefault="00E6088E" w:rsidP="00AC02AB">
      <w:pPr>
        <w:ind w:firstLine="1701"/>
        <w:jc w:val="both"/>
        <w:rPr>
          <w:rFonts w:asciiTheme="minorHAnsi" w:hAnsiTheme="minorHAnsi" w:cs="Arial"/>
          <w:sz w:val="24"/>
          <w:szCs w:val="24"/>
          <w:lang w:val="pt-BR"/>
        </w:rPr>
      </w:pPr>
    </w:p>
    <w:p w14:paraId="7724B157" w14:textId="5D8BFAD3" w:rsidR="003C2AF5" w:rsidRDefault="003C2AF5" w:rsidP="00AC02AB">
      <w:pPr>
        <w:ind w:firstLine="1701"/>
        <w:jc w:val="both"/>
        <w:rPr>
          <w:rFonts w:asciiTheme="minorHAnsi" w:hAnsiTheme="minorHAnsi" w:cs="Arial"/>
          <w:sz w:val="24"/>
          <w:szCs w:val="24"/>
          <w:lang w:val="pt-BR"/>
        </w:rPr>
      </w:pPr>
      <w:r w:rsidRPr="00E6088E">
        <w:rPr>
          <w:rFonts w:asciiTheme="minorHAnsi" w:hAnsiTheme="minorHAnsi" w:cs="Arial"/>
          <w:b/>
          <w:sz w:val="24"/>
          <w:szCs w:val="24"/>
          <w:lang w:val="pt-BR"/>
        </w:rPr>
        <w:t>Art. 3º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- Nas maternidades, nos hospitais que funcionam como </w:t>
      </w:r>
      <w:r w:rsidR="008A3617" w:rsidRPr="00AC02AB">
        <w:rPr>
          <w:rFonts w:asciiTheme="minorHAnsi" w:hAnsiTheme="minorHAnsi" w:cs="Arial"/>
          <w:sz w:val="24"/>
          <w:szCs w:val="24"/>
          <w:lang w:val="pt-BR"/>
        </w:rPr>
        <w:t>maternidades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e nas </w:t>
      </w:r>
      <w:r w:rsidR="00407D95" w:rsidRPr="00AC02AB">
        <w:rPr>
          <w:rFonts w:asciiTheme="minorHAnsi" w:hAnsiTheme="minorHAnsi" w:cs="Arial"/>
          <w:sz w:val="24"/>
          <w:szCs w:val="24"/>
          <w:lang w:val="pt-BR"/>
        </w:rPr>
        <w:t>instituições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afins, será afixado placa com os seguintes dizeres: “Constitui direito da gestante escolher o </w:t>
      </w:r>
      <w:r w:rsidRPr="00AC02AB">
        <w:rPr>
          <w:rFonts w:asciiTheme="minorHAnsi" w:hAnsiTheme="minorHAnsi" w:cs="Arial"/>
          <w:sz w:val="24"/>
          <w:szCs w:val="24"/>
          <w:lang w:val="pt-BR"/>
        </w:rPr>
        <w:lastRenderedPageBreak/>
        <w:t>tipo de parto, a partir da trigésima nona semana de gestação ou em trabalho de parto antes deste período</w:t>
      </w:r>
      <w:r w:rsidR="00407D95" w:rsidRPr="00AC02AB">
        <w:rPr>
          <w:rFonts w:asciiTheme="minorHAnsi" w:hAnsiTheme="minorHAnsi" w:cs="Arial"/>
          <w:sz w:val="24"/>
          <w:szCs w:val="24"/>
          <w:lang w:val="pt-BR"/>
        </w:rPr>
        <w:t>”.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</w:t>
      </w:r>
    </w:p>
    <w:p w14:paraId="6857EAEB" w14:textId="77777777" w:rsidR="00E6088E" w:rsidRPr="00AC02AB" w:rsidRDefault="00E6088E" w:rsidP="00AC02AB">
      <w:pPr>
        <w:ind w:firstLine="1701"/>
        <w:jc w:val="both"/>
        <w:rPr>
          <w:rFonts w:asciiTheme="minorHAnsi" w:hAnsiTheme="minorHAnsi" w:cs="Arial"/>
          <w:sz w:val="24"/>
          <w:szCs w:val="24"/>
          <w:lang w:val="pt-BR"/>
        </w:rPr>
      </w:pPr>
    </w:p>
    <w:p w14:paraId="79B08D92" w14:textId="304D84DA" w:rsidR="003C2AF5" w:rsidRDefault="003C2AF5" w:rsidP="00AC02AB">
      <w:pPr>
        <w:ind w:firstLine="1701"/>
        <w:jc w:val="both"/>
        <w:rPr>
          <w:rFonts w:asciiTheme="minorHAnsi" w:hAnsiTheme="minorHAnsi" w:cs="Arial"/>
          <w:sz w:val="24"/>
          <w:szCs w:val="24"/>
          <w:lang w:val="pt-BR"/>
        </w:rPr>
      </w:pPr>
      <w:r w:rsidRPr="00E6088E">
        <w:rPr>
          <w:rFonts w:asciiTheme="minorHAnsi" w:hAnsiTheme="minorHAnsi" w:cs="Arial"/>
          <w:b/>
          <w:sz w:val="24"/>
          <w:szCs w:val="24"/>
          <w:lang w:val="pt-BR"/>
        </w:rPr>
        <w:t>Art. 4°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- Sempre </w:t>
      </w:r>
      <w:r w:rsidR="00407D95" w:rsidRPr="00AC02AB">
        <w:rPr>
          <w:rFonts w:asciiTheme="minorHAnsi" w:hAnsiTheme="minorHAnsi" w:cs="Arial"/>
          <w:sz w:val="24"/>
          <w:szCs w:val="24"/>
          <w:lang w:val="pt-BR"/>
        </w:rPr>
        <w:t>poderá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o </w:t>
      </w:r>
      <w:r w:rsidR="00407D95" w:rsidRPr="00AC02AB">
        <w:rPr>
          <w:rFonts w:asciiTheme="minorHAnsi" w:hAnsiTheme="minorHAnsi" w:cs="Arial"/>
          <w:sz w:val="24"/>
          <w:szCs w:val="24"/>
          <w:lang w:val="pt-BR"/>
        </w:rPr>
        <w:t>médico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, em divergindo da </w:t>
      </w:r>
      <w:r w:rsidR="00407D95" w:rsidRPr="00AC02AB">
        <w:rPr>
          <w:rFonts w:asciiTheme="minorHAnsi" w:hAnsiTheme="minorHAnsi" w:cs="Arial"/>
          <w:sz w:val="24"/>
          <w:szCs w:val="24"/>
          <w:lang w:val="pt-BR"/>
        </w:rPr>
        <w:t>opção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feita pela gestante, encaminha-la para outro profissional.</w:t>
      </w:r>
    </w:p>
    <w:p w14:paraId="0FDC2F29" w14:textId="77777777" w:rsidR="00E6088E" w:rsidRPr="00AC02AB" w:rsidRDefault="00E6088E" w:rsidP="00AC02AB">
      <w:pPr>
        <w:ind w:firstLine="1701"/>
        <w:jc w:val="both"/>
        <w:rPr>
          <w:rFonts w:asciiTheme="minorHAnsi" w:hAnsiTheme="minorHAnsi" w:cs="Arial"/>
          <w:sz w:val="24"/>
          <w:szCs w:val="24"/>
          <w:lang w:val="pt-BR"/>
        </w:rPr>
      </w:pPr>
    </w:p>
    <w:p w14:paraId="681088CA" w14:textId="3B5B82FD" w:rsidR="00567613" w:rsidRDefault="00567613" w:rsidP="00AC02AB">
      <w:pPr>
        <w:ind w:firstLine="1701"/>
        <w:jc w:val="both"/>
        <w:rPr>
          <w:rFonts w:asciiTheme="minorHAnsi" w:hAnsiTheme="minorHAnsi" w:cs="Arial"/>
          <w:sz w:val="24"/>
          <w:szCs w:val="24"/>
          <w:lang w:val="pt-BR"/>
        </w:rPr>
      </w:pPr>
      <w:r w:rsidRPr="00E6088E">
        <w:rPr>
          <w:rFonts w:asciiTheme="minorHAnsi" w:hAnsiTheme="minorHAnsi" w:cs="Arial"/>
          <w:b/>
          <w:sz w:val="24"/>
          <w:szCs w:val="24"/>
          <w:lang w:val="pt-BR"/>
        </w:rPr>
        <w:t xml:space="preserve">Art. </w:t>
      </w:r>
      <w:r w:rsidR="003C2AF5" w:rsidRPr="00E6088E">
        <w:rPr>
          <w:rFonts w:asciiTheme="minorHAnsi" w:hAnsiTheme="minorHAnsi" w:cs="Arial"/>
          <w:b/>
          <w:sz w:val="24"/>
          <w:szCs w:val="24"/>
          <w:lang w:val="pt-BR"/>
        </w:rPr>
        <w:t>5</w:t>
      </w:r>
      <w:r w:rsidRPr="00E6088E">
        <w:rPr>
          <w:rFonts w:asciiTheme="minorHAnsi" w:hAnsiTheme="minorHAnsi" w:cs="Arial"/>
          <w:b/>
          <w:sz w:val="24"/>
          <w:szCs w:val="24"/>
          <w:lang w:val="pt-BR"/>
        </w:rPr>
        <w:t>°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As despesas com a execução da presente Lei correrão por conta de verbas próprias orçamentárias, suplementadas se necessário. </w:t>
      </w:r>
    </w:p>
    <w:p w14:paraId="0D0A000E" w14:textId="77777777" w:rsidR="00E6088E" w:rsidRPr="00AC02AB" w:rsidRDefault="00E6088E" w:rsidP="00AC02AB">
      <w:pPr>
        <w:ind w:firstLine="1701"/>
        <w:jc w:val="both"/>
        <w:rPr>
          <w:rFonts w:asciiTheme="minorHAnsi" w:hAnsiTheme="minorHAnsi" w:cs="Arial"/>
          <w:sz w:val="24"/>
          <w:szCs w:val="24"/>
          <w:lang w:val="pt-BR"/>
        </w:rPr>
      </w:pPr>
    </w:p>
    <w:p w14:paraId="3A349394" w14:textId="2D65402A" w:rsidR="00F20C7E" w:rsidRDefault="00567613" w:rsidP="00AC02AB">
      <w:pPr>
        <w:ind w:firstLine="1701"/>
        <w:jc w:val="both"/>
        <w:rPr>
          <w:rFonts w:asciiTheme="minorHAnsi" w:hAnsiTheme="minorHAnsi" w:cs="Arial"/>
          <w:sz w:val="24"/>
          <w:szCs w:val="24"/>
          <w:lang w:val="pt-BR"/>
        </w:rPr>
      </w:pPr>
      <w:r w:rsidRPr="00E6088E">
        <w:rPr>
          <w:rFonts w:asciiTheme="minorHAnsi" w:hAnsiTheme="minorHAnsi" w:cs="Arial"/>
          <w:b/>
          <w:sz w:val="24"/>
          <w:szCs w:val="24"/>
          <w:lang w:val="pt-BR"/>
        </w:rPr>
        <w:t xml:space="preserve">Art. </w:t>
      </w:r>
      <w:r w:rsidR="003C2AF5" w:rsidRPr="00E6088E">
        <w:rPr>
          <w:rFonts w:asciiTheme="minorHAnsi" w:hAnsiTheme="minorHAnsi" w:cs="Arial"/>
          <w:b/>
          <w:sz w:val="24"/>
          <w:szCs w:val="24"/>
          <w:lang w:val="pt-BR"/>
        </w:rPr>
        <w:t>6</w:t>
      </w:r>
      <w:r w:rsidRPr="00E6088E">
        <w:rPr>
          <w:rFonts w:asciiTheme="minorHAnsi" w:hAnsiTheme="minorHAnsi" w:cs="Arial"/>
          <w:b/>
          <w:sz w:val="24"/>
          <w:szCs w:val="24"/>
          <w:lang w:val="pt-BR"/>
        </w:rPr>
        <w:t>°·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Esta Lei entra em vigor na data de sua publicação.</w:t>
      </w:r>
    </w:p>
    <w:p w14:paraId="6BE8E219" w14:textId="77777777" w:rsidR="00E6088E" w:rsidRDefault="00E6088E" w:rsidP="00E6088E">
      <w:pPr>
        <w:jc w:val="both"/>
        <w:rPr>
          <w:rFonts w:asciiTheme="minorHAnsi" w:hAnsiTheme="minorHAnsi" w:cs="Arial"/>
          <w:sz w:val="24"/>
          <w:szCs w:val="24"/>
          <w:lang w:val="pt-BR"/>
        </w:rPr>
      </w:pPr>
    </w:p>
    <w:p w14:paraId="31672676" w14:textId="77777777" w:rsidR="00E6088E" w:rsidRDefault="00E6088E" w:rsidP="00E6088E">
      <w:pPr>
        <w:jc w:val="both"/>
        <w:rPr>
          <w:rFonts w:asciiTheme="minorHAnsi" w:hAnsiTheme="minorHAnsi" w:cs="Arial"/>
          <w:sz w:val="24"/>
          <w:szCs w:val="24"/>
          <w:lang w:val="pt-BR"/>
        </w:rPr>
      </w:pPr>
    </w:p>
    <w:p w14:paraId="5D3B4E76" w14:textId="77777777" w:rsidR="00E6088E" w:rsidRDefault="00E6088E" w:rsidP="00E6088E">
      <w:pPr>
        <w:ind w:firstLine="720"/>
        <w:jc w:val="center"/>
        <w:rPr>
          <w:rFonts w:asciiTheme="minorHAnsi" w:hAnsiTheme="minorHAnsi" w:cs="Arial"/>
          <w:sz w:val="24"/>
          <w:szCs w:val="24"/>
          <w:lang w:val="pt-BR"/>
        </w:rPr>
      </w:pPr>
    </w:p>
    <w:p w14:paraId="473DFDA7" w14:textId="32C04511" w:rsidR="00E6088E" w:rsidRDefault="00E6088E" w:rsidP="00E6088E">
      <w:pPr>
        <w:jc w:val="center"/>
        <w:rPr>
          <w:rFonts w:asciiTheme="minorHAnsi" w:hAnsiTheme="minorHAnsi" w:cs="Arial"/>
          <w:sz w:val="24"/>
          <w:szCs w:val="24"/>
          <w:lang w:val="pt-BR"/>
        </w:rPr>
      </w:pPr>
      <w:r>
        <w:rPr>
          <w:rFonts w:asciiTheme="minorHAnsi" w:hAnsiTheme="minorHAnsi" w:cs="Arial"/>
          <w:sz w:val="24"/>
          <w:szCs w:val="24"/>
          <w:lang w:val="pt-BR"/>
        </w:rPr>
        <w:t>Parauapebas – PA, 24 de Fevereiro de 2025</w:t>
      </w:r>
    </w:p>
    <w:p w14:paraId="15267C1D" w14:textId="77777777" w:rsidR="00E6088E" w:rsidRDefault="00E6088E" w:rsidP="00E6088E">
      <w:pPr>
        <w:jc w:val="center"/>
        <w:rPr>
          <w:rFonts w:asciiTheme="minorHAnsi" w:hAnsiTheme="minorHAnsi" w:cs="Arial"/>
          <w:sz w:val="24"/>
          <w:szCs w:val="24"/>
          <w:lang w:val="pt-BR"/>
        </w:rPr>
      </w:pPr>
    </w:p>
    <w:p w14:paraId="00741D56" w14:textId="77777777" w:rsidR="00E6088E" w:rsidRDefault="00E6088E" w:rsidP="00E6088E">
      <w:pPr>
        <w:jc w:val="center"/>
        <w:rPr>
          <w:rFonts w:asciiTheme="minorHAnsi" w:hAnsiTheme="minorHAnsi" w:cs="Arial"/>
          <w:sz w:val="24"/>
          <w:szCs w:val="24"/>
          <w:lang w:val="pt-BR"/>
        </w:rPr>
      </w:pPr>
    </w:p>
    <w:p w14:paraId="01961395" w14:textId="77777777" w:rsidR="00E6088E" w:rsidRDefault="00E6088E" w:rsidP="00E6088E">
      <w:pPr>
        <w:jc w:val="center"/>
        <w:rPr>
          <w:rFonts w:asciiTheme="minorHAnsi" w:hAnsiTheme="minorHAnsi" w:cs="Arial"/>
          <w:sz w:val="24"/>
          <w:szCs w:val="24"/>
          <w:lang w:val="pt-BR"/>
        </w:rPr>
      </w:pPr>
    </w:p>
    <w:p w14:paraId="7579FC77" w14:textId="6A9FCCDB" w:rsidR="00E6088E" w:rsidRDefault="00E6088E" w:rsidP="00E6088E">
      <w:pPr>
        <w:jc w:val="center"/>
        <w:rPr>
          <w:rFonts w:asciiTheme="minorHAnsi" w:hAnsiTheme="minorHAnsi" w:cs="Arial"/>
          <w:sz w:val="24"/>
          <w:szCs w:val="24"/>
          <w:lang w:val="pt-BR"/>
        </w:rPr>
      </w:pPr>
      <w:r>
        <w:rPr>
          <w:rFonts w:asciiTheme="minorHAnsi" w:hAnsiTheme="minorHAnsi" w:cs="Arial"/>
          <w:sz w:val="24"/>
          <w:szCs w:val="24"/>
          <w:lang w:val="pt-BR"/>
        </w:rPr>
        <w:t>___________________________________</w:t>
      </w:r>
    </w:p>
    <w:p w14:paraId="32A1028F" w14:textId="77777777" w:rsidR="009F6376" w:rsidRPr="00E6088E" w:rsidRDefault="009F6376" w:rsidP="009F6376">
      <w:pPr>
        <w:jc w:val="center"/>
        <w:rPr>
          <w:rFonts w:asciiTheme="minorHAnsi" w:hAnsiTheme="minorHAnsi" w:cs="Arial"/>
          <w:b/>
          <w:sz w:val="24"/>
          <w:szCs w:val="24"/>
          <w:lang w:val="pt-BR"/>
        </w:rPr>
      </w:pPr>
      <w:r w:rsidRPr="00E6088E">
        <w:rPr>
          <w:rFonts w:asciiTheme="minorHAnsi" w:hAnsiTheme="minorHAnsi" w:cs="Arial"/>
          <w:b/>
          <w:sz w:val="24"/>
          <w:szCs w:val="24"/>
          <w:lang w:val="pt-BR"/>
        </w:rPr>
        <w:t xml:space="preserve">Aurélio </w:t>
      </w:r>
      <w:r>
        <w:rPr>
          <w:rFonts w:asciiTheme="minorHAnsi" w:hAnsiTheme="minorHAnsi" w:cs="Arial"/>
          <w:b/>
          <w:sz w:val="24"/>
          <w:szCs w:val="24"/>
          <w:lang w:val="pt-BR"/>
        </w:rPr>
        <w:t>Ramos de Oliveira Neto</w:t>
      </w:r>
    </w:p>
    <w:p w14:paraId="1CDE6580" w14:textId="1AE8A8C8" w:rsidR="00E6088E" w:rsidRPr="00E6088E" w:rsidRDefault="00E6088E" w:rsidP="00E6088E">
      <w:pPr>
        <w:jc w:val="center"/>
        <w:rPr>
          <w:rFonts w:asciiTheme="minorHAnsi" w:hAnsiTheme="minorHAnsi" w:cs="Arial"/>
          <w:b/>
          <w:sz w:val="24"/>
          <w:szCs w:val="24"/>
          <w:lang w:val="pt-BR"/>
        </w:rPr>
      </w:pPr>
      <w:bookmarkStart w:id="0" w:name="_GoBack"/>
      <w:bookmarkEnd w:id="0"/>
      <w:r w:rsidRPr="00E6088E">
        <w:rPr>
          <w:rFonts w:asciiTheme="minorHAnsi" w:hAnsiTheme="minorHAnsi" w:cs="Arial"/>
          <w:b/>
          <w:sz w:val="24"/>
          <w:szCs w:val="24"/>
          <w:lang w:val="pt-BR"/>
        </w:rPr>
        <w:t>Prefeito Municipal</w:t>
      </w:r>
    </w:p>
    <w:p w14:paraId="4E5592B1" w14:textId="77777777" w:rsidR="00E6088E" w:rsidRDefault="00E6088E" w:rsidP="00E6088E">
      <w:pPr>
        <w:jc w:val="center"/>
        <w:rPr>
          <w:rFonts w:asciiTheme="minorHAnsi" w:hAnsiTheme="minorHAnsi" w:cs="Arial"/>
          <w:sz w:val="24"/>
          <w:szCs w:val="24"/>
          <w:lang w:val="pt-BR"/>
        </w:rPr>
      </w:pPr>
    </w:p>
    <w:p w14:paraId="6E4045BD" w14:textId="77777777" w:rsidR="00E6088E" w:rsidRPr="00AC02AB" w:rsidRDefault="00E6088E" w:rsidP="00E6088E">
      <w:pPr>
        <w:jc w:val="center"/>
        <w:rPr>
          <w:rFonts w:asciiTheme="minorHAnsi" w:hAnsiTheme="minorHAnsi" w:cs="Arial"/>
          <w:sz w:val="24"/>
          <w:szCs w:val="24"/>
          <w:lang w:val="pt-BR"/>
        </w:rPr>
        <w:sectPr w:rsidR="00E6088E" w:rsidRPr="00AC02AB" w:rsidSect="00AE3079">
          <w:headerReference w:type="default" r:id="rId9"/>
          <w:footerReference w:type="default" r:id="rId10"/>
          <w:type w:val="continuous"/>
          <w:pgSz w:w="11910" w:h="16850"/>
          <w:pgMar w:top="1843" w:right="853" w:bottom="1134" w:left="1020" w:header="427" w:footer="247" w:gutter="0"/>
          <w:pgNumType w:start="1"/>
          <w:cols w:space="720"/>
        </w:sectPr>
      </w:pPr>
    </w:p>
    <w:p w14:paraId="043E591E" w14:textId="77777777" w:rsidR="00AC02AB" w:rsidRDefault="00AC02AB" w:rsidP="00AC02AB">
      <w:pPr>
        <w:ind w:right="3078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05BFDB85" w14:textId="66ED825A" w:rsidR="00022635" w:rsidRPr="00AC02AB" w:rsidRDefault="00E4042E" w:rsidP="00AC02AB">
      <w:pPr>
        <w:tabs>
          <w:tab w:val="left" w:pos="6946"/>
        </w:tabs>
        <w:ind w:right="3078"/>
        <w:jc w:val="right"/>
        <w:rPr>
          <w:rFonts w:asciiTheme="minorHAnsi" w:hAnsiTheme="minorHAnsi" w:cs="Arial"/>
          <w:b/>
          <w:spacing w:val="-2"/>
          <w:sz w:val="24"/>
          <w:szCs w:val="24"/>
          <w:u w:val="single"/>
          <w:lang w:val="pt-BR"/>
        </w:rPr>
      </w:pPr>
      <w:r w:rsidRPr="00AC02AB">
        <w:rPr>
          <w:rFonts w:asciiTheme="minorHAnsi" w:hAnsiTheme="minorHAnsi" w:cs="Arial"/>
          <w:b/>
          <w:sz w:val="24"/>
          <w:szCs w:val="24"/>
          <w:u w:val="single"/>
          <w:lang w:val="pt-BR"/>
        </w:rPr>
        <w:t>Justificativa</w:t>
      </w:r>
      <w:r w:rsidRPr="00AC02AB">
        <w:rPr>
          <w:rFonts w:asciiTheme="minorHAnsi" w:hAnsiTheme="minorHAnsi" w:cs="Arial"/>
          <w:b/>
          <w:spacing w:val="-2"/>
          <w:sz w:val="24"/>
          <w:szCs w:val="24"/>
          <w:u w:val="single"/>
          <w:lang w:val="pt-BR"/>
        </w:rPr>
        <w:t xml:space="preserve"> </w:t>
      </w:r>
      <w:r w:rsidRPr="00AC02AB">
        <w:rPr>
          <w:rFonts w:asciiTheme="minorHAnsi" w:hAnsiTheme="minorHAnsi" w:cs="Arial"/>
          <w:b/>
          <w:sz w:val="24"/>
          <w:szCs w:val="24"/>
          <w:u w:val="single"/>
          <w:lang w:val="pt-BR"/>
        </w:rPr>
        <w:t>ao</w:t>
      </w:r>
      <w:r w:rsidRPr="00AC02AB">
        <w:rPr>
          <w:rFonts w:asciiTheme="minorHAnsi" w:hAnsiTheme="minorHAnsi" w:cs="Arial"/>
          <w:b/>
          <w:spacing w:val="-1"/>
          <w:sz w:val="24"/>
          <w:szCs w:val="24"/>
          <w:u w:val="single"/>
          <w:lang w:val="pt-BR"/>
        </w:rPr>
        <w:t xml:space="preserve"> </w:t>
      </w:r>
      <w:r w:rsidRPr="00AC02AB">
        <w:rPr>
          <w:rFonts w:asciiTheme="minorHAnsi" w:hAnsiTheme="minorHAnsi" w:cs="Arial"/>
          <w:b/>
          <w:sz w:val="24"/>
          <w:szCs w:val="24"/>
          <w:u w:val="single"/>
          <w:lang w:val="pt-BR"/>
        </w:rPr>
        <w:t>Projeto</w:t>
      </w:r>
      <w:r w:rsidRPr="00AC02AB">
        <w:rPr>
          <w:rFonts w:asciiTheme="minorHAnsi" w:hAnsiTheme="minorHAnsi" w:cs="Arial"/>
          <w:b/>
          <w:spacing w:val="-1"/>
          <w:sz w:val="24"/>
          <w:szCs w:val="24"/>
          <w:u w:val="single"/>
          <w:lang w:val="pt-BR"/>
        </w:rPr>
        <w:t xml:space="preserve"> </w:t>
      </w:r>
      <w:r w:rsidRPr="00AC02AB">
        <w:rPr>
          <w:rFonts w:asciiTheme="minorHAnsi" w:hAnsiTheme="minorHAnsi" w:cs="Arial"/>
          <w:b/>
          <w:sz w:val="24"/>
          <w:szCs w:val="24"/>
          <w:u w:val="single"/>
          <w:lang w:val="pt-BR"/>
        </w:rPr>
        <w:t>de</w:t>
      </w:r>
      <w:r w:rsidRPr="00AC02AB">
        <w:rPr>
          <w:rFonts w:asciiTheme="minorHAnsi" w:hAnsiTheme="minorHAnsi" w:cs="Arial"/>
          <w:b/>
          <w:spacing w:val="-3"/>
          <w:sz w:val="24"/>
          <w:szCs w:val="24"/>
          <w:u w:val="single"/>
          <w:lang w:val="pt-BR"/>
        </w:rPr>
        <w:t xml:space="preserve"> </w:t>
      </w:r>
      <w:r w:rsidRPr="00AC02AB">
        <w:rPr>
          <w:rFonts w:asciiTheme="minorHAnsi" w:hAnsiTheme="minorHAnsi" w:cs="Arial"/>
          <w:b/>
          <w:sz w:val="24"/>
          <w:szCs w:val="24"/>
          <w:u w:val="single"/>
          <w:lang w:val="pt-BR"/>
        </w:rPr>
        <w:t>Lei</w:t>
      </w:r>
      <w:r w:rsidRPr="00AC02AB">
        <w:rPr>
          <w:rFonts w:asciiTheme="minorHAnsi" w:hAnsiTheme="minorHAnsi" w:cs="Arial"/>
          <w:b/>
          <w:spacing w:val="-1"/>
          <w:sz w:val="24"/>
          <w:szCs w:val="24"/>
          <w:u w:val="single"/>
          <w:lang w:val="pt-BR"/>
        </w:rPr>
        <w:t xml:space="preserve"> </w:t>
      </w:r>
      <w:r w:rsidRPr="00AC02AB">
        <w:rPr>
          <w:rFonts w:asciiTheme="minorHAnsi" w:hAnsiTheme="minorHAnsi" w:cs="Arial"/>
          <w:b/>
          <w:sz w:val="24"/>
          <w:szCs w:val="24"/>
          <w:u w:val="single"/>
          <w:lang w:val="pt-BR"/>
        </w:rPr>
        <w:t>n°</w:t>
      </w:r>
      <w:r w:rsidRPr="00AC02AB">
        <w:rPr>
          <w:rFonts w:asciiTheme="minorHAnsi" w:hAnsiTheme="minorHAnsi" w:cs="Arial"/>
          <w:b/>
          <w:spacing w:val="-2"/>
          <w:sz w:val="24"/>
          <w:szCs w:val="24"/>
          <w:u w:val="single"/>
          <w:lang w:val="pt-BR"/>
        </w:rPr>
        <w:t xml:space="preserve"> </w:t>
      </w:r>
      <w:r w:rsidR="00EA3AE7" w:rsidRPr="00AC02AB">
        <w:rPr>
          <w:rFonts w:asciiTheme="minorHAnsi" w:hAnsiTheme="minorHAnsi" w:cs="Arial"/>
          <w:b/>
          <w:spacing w:val="-2"/>
          <w:sz w:val="24"/>
          <w:szCs w:val="24"/>
          <w:u w:val="single"/>
          <w:lang w:val="pt-BR"/>
        </w:rPr>
        <w:t>010/2025</w:t>
      </w:r>
    </w:p>
    <w:p w14:paraId="161D78EA" w14:textId="77777777" w:rsidR="00AC02AB" w:rsidRPr="00AC02AB" w:rsidRDefault="00AC02AB" w:rsidP="00AC02AB">
      <w:pPr>
        <w:ind w:right="-28"/>
        <w:jc w:val="center"/>
        <w:rPr>
          <w:rFonts w:asciiTheme="minorHAnsi" w:hAnsiTheme="minorHAnsi" w:cs="Arial"/>
          <w:b/>
          <w:spacing w:val="-2"/>
          <w:sz w:val="24"/>
          <w:szCs w:val="24"/>
          <w:u w:val="single"/>
          <w:lang w:val="pt-BR"/>
        </w:rPr>
      </w:pPr>
    </w:p>
    <w:p w14:paraId="58A7C343" w14:textId="77777777" w:rsidR="00843C46" w:rsidRPr="00AC02AB" w:rsidRDefault="00E4042E" w:rsidP="00AC02AB">
      <w:pPr>
        <w:pStyle w:val="Ttulo1"/>
        <w:spacing w:before="0"/>
        <w:ind w:left="0" w:right="7769"/>
        <w:jc w:val="left"/>
        <w:rPr>
          <w:rFonts w:asciiTheme="minorHAnsi" w:hAnsiTheme="minorHAnsi" w:cs="Arial"/>
          <w:spacing w:val="1"/>
          <w:lang w:val="pt-BR"/>
        </w:rPr>
      </w:pPr>
      <w:r w:rsidRPr="00AC02AB">
        <w:rPr>
          <w:rFonts w:asciiTheme="minorHAnsi" w:hAnsiTheme="minorHAnsi" w:cs="Arial"/>
          <w:lang w:val="pt-BR"/>
        </w:rPr>
        <w:t>Sr. Presidente,</w:t>
      </w:r>
      <w:r w:rsidRPr="00AC02AB">
        <w:rPr>
          <w:rFonts w:asciiTheme="minorHAnsi" w:hAnsiTheme="minorHAnsi" w:cs="Arial"/>
          <w:spacing w:val="1"/>
          <w:lang w:val="pt-BR"/>
        </w:rPr>
        <w:t xml:space="preserve"> </w:t>
      </w:r>
    </w:p>
    <w:p w14:paraId="4C6CFF90" w14:textId="77777777" w:rsidR="00843C46" w:rsidRPr="00AC02AB" w:rsidRDefault="00E4042E" w:rsidP="00AC02AB">
      <w:pPr>
        <w:pStyle w:val="Ttulo1"/>
        <w:spacing w:before="0"/>
        <w:ind w:left="0" w:right="7769"/>
        <w:jc w:val="left"/>
        <w:rPr>
          <w:rFonts w:asciiTheme="minorHAnsi" w:hAnsiTheme="minorHAnsi" w:cs="Arial"/>
          <w:spacing w:val="-52"/>
          <w:lang w:val="pt-BR"/>
        </w:rPr>
      </w:pPr>
      <w:r w:rsidRPr="00AC02AB">
        <w:rPr>
          <w:rFonts w:asciiTheme="minorHAnsi" w:hAnsiTheme="minorHAnsi" w:cs="Arial"/>
          <w:lang w:val="pt-BR"/>
        </w:rPr>
        <w:t>Sras. Vereadoras,</w:t>
      </w:r>
      <w:r w:rsidRPr="00AC02AB">
        <w:rPr>
          <w:rFonts w:asciiTheme="minorHAnsi" w:hAnsiTheme="minorHAnsi" w:cs="Arial"/>
          <w:spacing w:val="-52"/>
          <w:lang w:val="pt-BR"/>
        </w:rPr>
        <w:t xml:space="preserve"> </w:t>
      </w:r>
    </w:p>
    <w:p w14:paraId="45554602" w14:textId="36FABE8D" w:rsidR="00F20C7E" w:rsidRPr="00AC02AB" w:rsidRDefault="00E4042E" w:rsidP="00AC02AB">
      <w:pPr>
        <w:pStyle w:val="Ttulo1"/>
        <w:spacing w:before="0"/>
        <w:ind w:left="0" w:right="7769"/>
        <w:jc w:val="left"/>
        <w:rPr>
          <w:rFonts w:asciiTheme="minorHAnsi" w:hAnsiTheme="minorHAnsi" w:cs="Arial"/>
          <w:lang w:val="pt-BR"/>
        </w:rPr>
      </w:pPr>
      <w:r w:rsidRPr="00AC02AB">
        <w:rPr>
          <w:rFonts w:asciiTheme="minorHAnsi" w:hAnsiTheme="minorHAnsi" w:cs="Arial"/>
          <w:lang w:val="pt-BR"/>
        </w:rPr>
        <w:t>Srs.</w:t>
      </w:r>
      <w:r w:rsidRPr="00AC02AB">
        <w:rPr>
          <w:rFonts w:asciiTheme="minorHAnsi" w:hAnsiTheme="minorHAnsi" w:cs="Arial"/>
          <w:spacing w:val="-1"/>
          <w:lang w:val="pt-BR"/>
        </w:rPr>
        <w:t xml:space="preserve"> </w:t>
      </w:r>
      <w:r w:rsidRPr="00AC02AB">
        <w:rPr>
          <w:rFonts w:asciiTheme="minorHAnsi" w:hAnsiTheme="minorHAnsi" w:cs="Arial"/>
          <w:lang w:val="pt-BR"/>
        </w:rPr>
        <w:t>Vereadores,</w:t>
      </w:r>
    </w:p>
    <w:p w14:paraId="22300157" w14:textId="11884F16" w:rsidR="00DD4536" w:rsidRPr="00AC02AB" w:rsidRDefault="00DF0341" w:rsidP="00AC02AB">
      <w:pPr>
        <w:jc w:val="both"/>
        <w:rPr>
          <w:rFonts w:asciiTheme="minorHAnsi" w:hAnsiTheme="minorHAnsi" w:cs="Arial"/>
          <w:sz w:val="24"/>
          <w:szCs w:val="24"/>
          <w:lang w:val="pt-BR"/>
        </w:rPr>
      </w:pP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                    </w:t>
      </w:r>
    </w:p>
    <w:p w14:paraId="72FE112E" w14:textId="4D0B133A" w:rsidR="00EC5ABB" w:rsidRPr="00AC02AB" w:rsidRDefault="00EC5ABB" w:rsidP="00AC02AB">
      <w:pPr>
        <w:ind w:firstLine="1134"/>
        <w:jc w:val="both"/>
        <w:rPr>
          <w:rFonts w:asciiTheme="minorHAnsi" w:hAnsiTheme="minorHAnsi" w:cs="Arial"/>
          <w:sz w:val="24"/>
          <w:szCs w:val="24"/>
          <w:lang w:val="pt-BR"/>
        </w:rPr>
      </w:pPr>
    </w:p>
    <w:p w14:paraId="3CED7A3A" w14:textId="77777777" w:rsidR="00022635" w:rsidRPr="00AC02AB" w:rsidRDefault="00022635" w:rsidP="00AC02AB">
      <w:pPr>
        <w:ind w:firstLine="1134"/>
        <w:jc w:val="both"/>
        <w:rPr>
          <w:rFonts w:asciiTheme="minorHAnsi" w:hAnsiTheme="minorHAnsi" w:cs="Arial"/>
          <w:sz w:val="24"/>
          <w:szCs w:val="24"/>
          <w:lang w:val="pt-BR"/>
        </w:rPr>
      </w:pPr>
    </w:p>
    <w:p w14:paraId="3DA18C60" w14:textId="14626D8B" w:rsidR="0037667E" w:rsidRDefault="0037667E" w:rsidP="00DD0F00">
      <w:pPr>
        <w:ind w:firstLine="708"/>
        <w:jc w:val="both"/>
        <w:rPr>
          <w:rFonts w:asciiTheme="minorHAnsi" w:hAnsiTheme="minorHAnsi" w:cs="Arial"/>
          <w:sz w:val="24"/>
          <w:szCs w:val="24"/>
          <w:lang w:val="pt-BR"/>
        </w:rPr>
      </w:pPr>
      <w:r w:rsidRPr="00AC02AB">
        <w:rPr>
          <w:rFonts w:asciiTheme="minorHAnsi" w:hAnsiTheme="minorHAnsi" w:cs="Arial"/>
          <w:sz w:val="24"/>
          <w:szCs w:val="24"/>
          <w:lang w:val="pt-BR"/>
        </w:rPr>
        <w:t>Em esclarecimento</w:t>
      </w:r>
      <w:r w:rsidR="00AC02AB">
        <w:rPr>
          <w:rFonts w:asciiTheme="minorHAnsi" w:hAnsiTheme="minorHAnsi" w:cs="Arial"/>
          <w:sz w:val="24"/>
          <w:szCs w:val="24"/>
          <w:lang w:val="pt-BR"/>
        </w:rPr>
        <w:t>,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apontamos que a forma de parto preferencial deve ser sempre o parto normal. Entretanto, a cesariana pode ser indicada por questões médicas relativas a problemas na gravidez ou simplesmente por solicitação da gestante. </w:t>
      </w:r>
    </w:p>
    <w:p w14:paraId="07767844" w14:textId="77777777" w:rsidR="00DD0F00" w:rsidRPr="00AC02AB" w:rsidRDefault="00DD0F00" w:rsidP="00DD0F00">
      <w:pPr>
        <w:ind w:firstLine="708"/>
        <w:jc w:val="both"/>
        <w:rPr>
          <w:rFonts w:asciiTheme="minorHAnsi" w:hAnsiTheme="minorHAnsi" w:cs="Arial"/>
          <w:sz w:val="24"/>
          <w:szCs w:val="24"/>
          <w:lang w:val="pt-BR"/>
        </w:rPr>
      </w:pPr>
    </w:p>
    <w:p w14:paraId="3A7D9365" w14:textId="350A3929" w:rsidR="0037667E" w:rsidRDefault="0037667E" w:rsidP="00DD0F00">
      <w:pPr>
        <w:ind w:firstLine="708"/>
        <w:jc w:val="both"/>
        <w:rPr>
          <w:rFonts w:asciiTheme="minorHAnsi" w:hAnsiTheme="minorHAnsi" w:cs="Arial"/>
          <w:sz w:val="24"/>
          <w:szCs w:val="24"/>
          <w:lang w:val="pt-BR"/>
        </w:rPr>
      </w:pPr>
      <w:r w:rsidRPr="00AC02AB">
        <w:rPr>
          <w:rFonts w:asciiTheme="minorHAnsi" w:hAnsiTheme="minorHAnsi" w:cs="Arial"/>
          <w:sz w:val="24"/>
          <w:szCs w:val="24"/>
          <w:lang w:val="pt-BR"/>
        </w:rPr>
        <w:t>A mãe tem pleno direito de escolher a via de parto, mas cabe ao obstetra esclarecer as vantagens do parto normal antes de aceitar a realização de um parto cesáreo sem plena indicação médica.</w:t>
      </w:r>
    </w:p>
    <w:p w14:paraId="66F07522" w14:textId="77777777" w:rsidR="00DD0F00" w:rsidRPr="00AC02AB" w:rsidRDefault="00DD0F00" w:rsidP="00DD0F00">
      <w:pPr>
        <w:ind w:firstLine="708"/>
        <w:jc w:val="both"/>
        <w:rPr>
          <w:rFonts w:asciiTheme="minorHAnsi" w:hAnsiTheme="minorHAnsi" w:cs="Arial"/>
          <w:sz w:val="24"/>
          <w:szCs w:val="24"/>
          <w:lang w:val="pt-BR"/>
        </w:rPr>
      </w:pPr>
    </w:p>
    <w:p w14:paraId="643FAA5E" w14:textId="6BA89B45" w:rsidR="0093539D" w:rsidRDefault="0093539D" w:rsidP="00DD0F00">
      <w:pPr>
        <w:ind w:firstLine="708"/>
        <w:jc w:val="both"/>
        <w:rPr>
          <w:rFonts w:asciiTheme="minorHAnsi" w:hAnsiTheme="minorHAnsi" w:cs="Arial"/>
          <w:sz w:val="24"/>
          <w:szCs w:val="24"/>
          <w:lang w:val="pt-BR"/>
        </w:rPr>
      </w:pPr>
      <w:r w:rsidRPr="00AC02AB">
        <w:rPr>
          <w:rFonts w:asciiTheme="minorHAnsi" w:hAnsiTheme="minorHAnsi" w:cs="Arial"/>
          <w:sz w:val="24"/>
          <w:szCs w:val="24"/>
          <w:lang w:val="pt-BR"/>
        </w:rPr>
        <w:t>Dessa maneira, o projeto de lei prevê que a gestante tenha o direito a escolha do parto a que irá se submeter junto ao sistema público de saúde no âmbito do município de Parauapebas, podendo ser parto normal ou cesariana eletiva, devendo ser respeitada a escolha da mãe, observando-se orientações de profissionais da medicina para garantir a vida da mãe, bem como da criança em consonância com seus direitos fundamentais.</w:t>
      </w:r>
    </w:p>
    <w:p w14:paraId="03EC5AF4" w14:textId="77777777" w:rsidR="006328CC" w:rsidRPr="00AC02AB" w:rsidRDefault="006328CC" w:rsidP="00AC02AB">
      <w:pPr>
        <w:ind w:firstLine="1701"/>
        <w:jc w:val="both"/>
        <w:rPr>
          <w:rFonts w:asciiTheme="minorHAnsi" w:hAnsiTheme="minorHAnsi" w:cs="Arial"/>
          <w:sz w:val="24"/>
          <w:szCs w:val="24"/>
          <w:lang w:val="pt-BR"/>
        </w:rPr>
      </w:pPr>
    </w:p>
    <w:p w14:paraId="5C13B2C8" w14:textId="7ABF6B75" w:rsidR="0037667E" w:rsidRPr="00AC02AB" w:rsidRDefault="0037667E" w:rsidP="00DD0F00">
      <w:pPr>
        <w:ind w:firstLine="708"/>
        <w:jc w:val="both"/>
        <w:rPr>
          <w:rFonts w:asciiTheme="minorHAnsi" w:hAnsiTheme="minorHAnsi" w:cs="Arial"/>
          <w:sz w:val="24"/>
          <w:szCs w:val="24"/>
          <w:lang w:val="pt-BR"/>
        </w:rPr>
      </w:pP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Desta forma, em busca de fortalecendo a qualidade e a humanização dos serviços de saúde materno-infantil em nossa comunidade, devemos garantir a possibilidade de escolha do parto cesariano, sempre que considerados os aspectos técnicos e as condições clínicas favoráveis </w:t>
      </w:r>
      <w:r w:rsidR="0093539D" w:rsidRPr="00AC02AB">
        <w:rPr>
          <w:rFonts w:asciiTheme="minorHAnsi" w:hAnsiTheme="minorHAnsi" w:cs="Arial"/>
          <w:sz w:val="24"/>
          <w:szCs w:val="24"/>
          <w:lang w:val="pt-BR"/>
        </w:rPr>
        <w:t>da</w:t>
      </w:r>
      <w:r w:rsidRPr="00AC02AB">
        <w:rPr>
          <w:rFonts w:asciiTheme="minorHAnsi" w:hAnsiTheme="minorHAnsi" w:cs="Arial"/>
          <w:sz w:val="24"/>
          <w:szCs w:val="24"/>
          <w:lang w:val="pt-BR"/>
        </w:rPr>
        <w:t xml:space="preserve"> mulher. </w:t>
      </w:r>
    </w:p>
    <w:p w14:paraId="3475F578" w14:textId="5ECE422A" w:rsidR="0093539D" w:rsidRDefault="0037667E" w:rsidP="00DD0F00">
      <w:pPr>
        <w:ind w:firstLine="708"/>
        <w:jc w:val="both"/>
        <w:rPr>
          <w:rFonts w:asciiTheme="minorHAnsi" w:hAnsiTheme="minorHAnsi" w:cs="Arial"/>
          <w:sz w:val="24"/>
          <w:szCs w:val="24"/>
          <w:lang w:val="pt-BR"/>
        </w:rPr>
      </w:pPr>
      <w:r w:rsidRPr="00AC02AB">
        <w:rPr>
          <w:rFonts w:asciiTheme="minorHAnsi" w:hAnsiTheme="minorHAnsi" w:cs="Arial"/>
          <w:sz w:val="24"/>
          <w:szCs w:val="24"/>
          <w:lang w:val="pt-BR"/>
        </w:rPr>
        <w:t>Nesse</w:t>
      </w:r>
      <w:r w:rsidR="0093539D" w:rsidRPr="00AC02AB">
        <w:rPr>
          <w:rFonts w:asciiTheme="minorHAnsi" w:hAnsiTheme="minorHAnsi" w:cs="Arial"/>
          <w:sz w:val="24"/>
          <w:szCs w:val="24"/>
          <w:lang w:val="pt-BR"/>
        </w:rPr>
        <w:t xml:space="preserve"> posicionamento</w:t>
      </w:r>
      <w:r w:rsidRPr="00AC02AB">
        <w:rPr>
          <w:rFonts w:asciiTheme="minorHAnsi" w:hAnsiTheme="minorHAnsi" w:cs="Arial"/>
          <w:sz w:val="24"/>
          <w:szCs w:val="24"/>
          <w:lang w:val="pt-BR"/>
        </w:rPr>
        <w:t>, é fundamental facilitar o acesso dela à analgesia, tanto para a opção pelo parto normal quanto para o cesáreo</w:t>
      </w:r>
      <w:r w:rsidR="0093539D" w:rsidRPr="00AC02AB">
        <w:rPr>
          <w:rFonts w:asciiTheme="minorHAnsi" w:hAnsiTheme="minorHAnsi" w:cs="Arial"/>
          <w:sz w:val="24"/>
          <w:szCs w:val="24"/>
          <w:lang w:val="pt-BR"/>
        </w:rPr>
        <w:t>, devendo ser acompanhada, em todo período do parto, por um profissional de saúde habilitado para tal ponto.</w:t>
      </w:r>
    </w:p>
    <w:p w14:paraId="1D69F359" w14:textId="77777777" w:rsidR="006328CC" w:rsidRPr="00AC02AB" w:rsidRDefault="006328CC" w:rsidP="00AC02AB">
      <w:pPr>
        <w:ind w:firstLine="1701"/>
        <w:jc w:val="both"/>
        <w:rPr>
          <w:rFonts w:asciiTheme="minorHAnsi" w:hAnsiTheme="minorHAnsi" w:cs="Arial"/>
          <w:sz w:val="24"/>
          <w:szCs w:val="24"/>
          <w:lang w:val="pt-BR"/>
        </w:rPr>
      </w:pPr>
    </w:p>
    <w:p w14:paraId="3F38F75D" w14:textId="187BFA39" w:rsidR="00DD0F00" w:rsidRPr="00AB55E6" w:rsidRDefault="00DD0F00" w:rsidP="00DD0F00">
      <w:pPr>
        <w:suppressAutoHyphens/>
        <w:ind w:firstLine="708"/>
        <w:jc w:val="both"/>
        <w:textAlignment w:val="baseline"/>
        <w:rPr>
          <w:rFonts w:eastAsia="Noto Sans CJK SC Regular" w:cs="Lohit Devanagari"/>
          <w:kern w:val="3"/>
          <w:sz w:val="23"/>
          <w:szCs w:val="23"/>
          <w:lang w:eastAsia="zh-CN" w:bidi="hi-IN"/>
        </w:rPr>
      </w:pPr>
      <w:r w:rsidRPr="00AB55E6">
        <w:rPr>
          <w:rFonts w:eastAsia="Noto Sans CJK SC Regular" w:cs="Lohit Devanagari"/>
          <w:kern w:val="3"/>
          <w:sz w:val="23"/>
          <w:szCs w:val="23"/>
          <w:lang w:eastAsia="zh-CN" w:bidi="hi-IN"/>
        </w:rPr>
        <w:t xml:space="preserve">Nada mais havendo e diante da relevância do presente Projeto de Lei, solicito ao </w:t>
      </w:r>
      <w:r w:rsidRPr="00C5769A">
        <w:rPr>
          <w:rFonts w:eastAsia="Noto Sans CJK SC Regular" w:cs="Lohit Devanagari"/>
          <w:b/>
          <w:kern w:val="3"/>
          <w:sz w:val="23"/>
          <w:szCs w:val="23"/>
          <w:lang w:eastAsia="zh-CN" w:bidi="hi-IN"/>
        </w:rPr>
        <w:t>Pre</w:t>
      </w:r>
      <w:r>
        <w:rPr>
          <w:rFonts w:eastAsia="Noto Sans CJK SC Regular" w:cs="Lohit Devanagari"/>
          <w:b/>
          <w:kern w:val="3"/>
          <w:sz w:val="23"/>
          <w:szCs w:val="23"/>
          <w:lang w:eastAsia="zh-CN" w:bidi="hi-IN"/>
        </w:rPr>
        <w:t>sidente da Mesa Diretora desta A</w:t>
      </w:r>
      <w:r w:rsidRPr="00C5769A">
        <w:rPr>
          <w:rFonts w:eastAsia="Noto Sans CJK SC Regular" w:cs="Lohit Devanagari"/>
          <w:b/>
          <w:kern w:val="3"/>
          <w:sz w:val="23"/>
          <w:szCs w:val="23"/>
          <w:lang w:eastAsia="zh-CN" w:bidi="hi-IN"/>
        </w:rPr>
        <w:t>ugusta Casa Legislativa</w:t>
      </w:r>
      <w:r>
        <w:rPr>
          <w:rFonts w:eastAsia="Noto Sans CJK SC Regular" w:cs="Lohit Devanagari"/>
          <w:b/>
          <w:kern w:val="3"/>
          <w:sz w:val="23"/>
          <w:szCs w:val="23"/>
          <w:lang w:eastAsia="zh-CN" w:bidi="hi-IN"/>
        </w:rPr>
        <w:t xml:space="preserve"> - </w:t>
      </w:r>
      <w:r w:rsidRPr="00C5769A">
        <w:rPr>
          <w:rFonts w:eastAsia="Noto Sans CJK SC Regular" w:cs="Lohit Devanagari"/>
          <w:b/>
          <w:kern w:val="3"/>
          <w:sz w:val="23"/>
          <w:szCs w:val="23"/>
          <w:lang w:eastAsia="zh-CN" w:bidi="hi-IN"/>
        </w:rPr>
        <w:t>Vereador Anderson Moratório</w:t>
      </w:r>
      <w:r>
        <w:rPr>
          <w:rFonts w:eastAsia="Noto Sans CJK SC Regular" w:cs="Lohit Devanagari"/>
          <w:kern w:val="3"/>
          <w:sz w:val="23"/>
          <w:szCs w:val="23"/>
          <w:lang w:eastAsia="zh-CN" w:bidi="hi-IN"/>
        </w:rPr>
        <w:t xml:space="preserve">, </w:t>
      </w:r>
      <w:r w:rsidRPr="00AB55E6">
        <w:rPr>
          <w:rFonts w:eastAsia="Noto Sans CJK SC Regular" w:cs="Lohit Devanagari"/>
          <w:kern w:val="3"/>
          <w:sz w:val="23"/>
          <w:szCs w:val="23"/>
          <w:lang w:eastAsia="zh-CN" w:bidi="hi-IN"/>
        </w:rPr>
        <w:t>que o receba e distribua às Comissões Legislativas pertinentes e após os trâmites legais</w:t>
      </w:r>
      <w:r>
        <w:rPr>
          <w:rFonts w:eastAsia="Noto Sans CJK SC Regular" w:cs="Lohit Devanagari"/>
          <w:kern w:val="3"/>
          <w:sz w:val="23"/>
          <w:szCs w:val="23"/>
          <w:lang w:eastAsia="zh-CN" w:bidi="hi-IN"/>
        </w:rPr>
        <w:t xml:space="preserve"> contar </w:t>
      </w:r>
      <w:r w:rsidRPr="00AB55E6">
        <w:rPr>
          <w:rFonts w:eastAsia="Noto Sans CJK SC Regular" w:cs="Lohit Devanagari"/>
          <w:kern w:val="3"/>
          <w:sz w:val="23"/>
          <w:szCs w:val="23"/>
          <w:lang w:eastAsia="zh-CN" w:bidi="hi-IN"/>
        </w:rPr>
        <w:t>com a colaboração dos nossos nobres pares, peço a aprovação da propositura</w:t>
      </w:r>
      <w:r>
        <w:rPr>
          <w:rFonts w:eastAsia="Noto Sans CJK SC Regular" w:cs="Lohit Devanagari"/>
          <w:kern w:val="3"/>
          <w:sz w:val="23"/>
          <w:szCs w:val="23"/>
          <w:lang w:eastAsia="zh-CN" w:bidi="hi-IN"/>
        </w:rPr>
        <w:t xml:space="preserve"> a este</w:t>
      </w:r>
      <w:r w:rsidRPr="00AB55E6">
        <w:rPr>
          <w:rFonts w:eastAsia="Noto Sans CJK SC Regular" w:cs="Lohit Devanagari"/>
          <w:kern w:val="3"/>
          <w:sz w:val="23"/>
          <w:szCs w:val="23"/>
          <w:lang w:eastAsia="zh-CN" w:bidi="hi-IN"/>
        </w:rPr>
        <w:t xml:space="preserve"> Soberano Plenário.</w:t>
      </w:r>
    </w:p>
    <w:p w14:paraId="05E16F42" w14:textId="77777777" w:rsidR="0093539D" w:rsidRPr="00AC02AB" w:rsidRDefault="0093539D" w:rsidP="00DD0F00">
      <w:pPr>
        <w:jc w:val="both"/>
        <w:rPr>
          <w:rFonts w:asciiTheme="minorHAnsi" w:hAnsiTheme="minorHAnsi" w:cs="Arial"/>
          <w:sz w:val="24"/>
          <w:szCs w:val="24"/>
          <w:lang w:val="pt-BR"/>
        </w:rPr>
      </w:pPr>
    </w:p>
    <w:p w14:paraId="31CA8E8A" w14:textId="77777777" w:rsidR="00DD0F00" w:rsidRDefault="00DD0F00" w:rsidP="00AC02AB">
      <w:pPr>
        <w:jc w:val="center"/>
        <w:rPr>
          <w:rFonts w:asciiTheme="minorHAnsi" w:hAnsiTheme="minorHAnsi" w:cs="Arial"/>
          <w:sz w:val="24"/>
          <w:szCs w:val="24"/>
          <w:lang w:val="pt-BR"/>
        </w:rPr>
      </w:pPr>
    </w:p>
    <w:p w14:paraId="42D753DD" w14:textId="4F541B32" w:rsidR="00022635" w:rsidRPr="00AC02AB" w:rsidRDefault="00022635" w:rsidP="00AC02AB">
      <w:pPr>
        <w:jc w:val="center"/>
        <w:rPr>
          <w:rFonts w:asciiTheme="minorHAnsi" w:hAnsiTheme="minorHAnsi" w:cs="Arial"/>
          <w:spacing w:val="-2"/>
          <w:sz w:val="24"/>
          <w:szCs w:val="24"/>
          <w:lang w:val="pt-BR"/>
        </w:rPr>
      </w:pPr>
      <w:r w:rsidRPr="00AC02AB">
        <w:rPr>
          <w:rFonts w:asciiTheme="minorHAnsi" w:hAnsiTheme="minorHAnsi" w:cs="Arial"/>
          <w:sz w:val="24"/>
          <w:szCs w:val="24"/>
          <w:lang w:val="pt-BR"/>
        </w:rPr>
        <w:t>Sala</w:t>
      </w:r>
      <w:r w:rsidRPr="00AC02AB">
        <w:rPr>
          <w:rFonts w:asciiTheme="minorHAnsi" w:hAnsiTheme="minorHAnsi" w:cs="Arial"/>
          <w:spacing w:val="-3"/>
          <w:sz w:val="24"/>
          <w:szCs w:val="24"/>
          <w:lang w:val="pt-BR"/>
        </w:rPr>
        <w:t xml:space="preserve"> </w:t>
      </w:r>
      <w:r w:rsidRPr="00AC02AB">
        <w:rPr>
          <w:rFonts w:asciiTheme="minorHAnsi" w:hAnsiTheme="minorHAnsi" w:cs="Arial"/>
          <w:sz w:val="24"/>
          <w:szCs w:val="24"/>
          <w:lang w:val="pt-BR"/>
        </w:rPr>
        <w:t>das</w:t>
      </w:r>
      <w:r w:rsidRPr="00AC02AB">
        <w:rPr>
          <w:rFonts w:asciiTheme="minorHAnsi" w:hAnsiTheme="minorHAnsi" w:cs="Arial"/>
          <w:spacing w:val="-3"/>
          <w:sz w:val="24"/>
          <w:szCs w:val="24"/>
          <w:lang w:val="pt-BR"/>
        </w:rPr>
        <w:t xml:space="preserve"> </w:t>
      </w:r>
      <w:r w:rsidRPr="00AC02AB">
        <w:rPr>
          <w:rFonts w:asciiTheme="minorHAnsi" w:hAnsiTheme="minorHAnsi" w:cs="Arial"/>
          <w:sz w:val="24"/>
          <w:szCs w:val="24"/>
          <w:lang w:val="pt-BR"/>
        </w:rPr>
        <w:t>sessões,</w:t>
      </w:r>
      <w:r w:rsidR="00EA3AE7" w:rsidRPr="00AC02AB">
        <w:rPr>
          <w:rFonts w:asciiTheme="minorHAnsi" w:hAnsiTheme="minorHAnsi" w:cs="Arial"/>
          <w:spacing w:val="-2"/>
          <w:sz w:val="24"/>
          <w:szCs w:val="24"/>
          <w:lang w:val="pt-BR"/>
        </w:rPr>
        <w:t xml:space="preserve"> 24 de fevereiro de 2025</w:t>
      </w:r>
    </w:p>
    <w:p w14:paraId="68A43935" w14:textId="77777777" w:rsidR="00EA3AE7" w:rsidRPr="00AC02AB" w:rsidRDefault="00EA3AE7" w:rsidP="00AC02AB">
      <w:pPr>
        <w:jc w:val="center"/>
        <w:rPr>
          <w:rFonts w:asciiTheme="minorHAnsi" w:hAnsiTheme="minorHAnsi" w:cs="Arial"/>
          <w:sz w:val="24"/>
          <w:szCs w:val="24"/>
          <w:lang w:val="pt-BR"/>
        </w:rPr>
      </w:pPr>
    </w:p>
    <w:p w14:paraId="59B9184E" w14:textId="77777777" w:rsidR="00022635" w:rsidRDefault="00022635" w:rsidP="00AC02AB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312C50B4" w14:textId="702C1B94" w:rsidR="0039176B" w:rsidRPr="00AC02AB" w:rsidRDefault="00AC02AB" w:rsidP="00AC02AB">
      <w:pPr>
        <w:jc w:val="center"/>
        <w:rPr>
          <w:rFonts w:asciiTheme="minorHAnsi" w:hAnsiTheme="minorHAnsi" w:cs="Arial"/>
          <w:b/>
          <w:sz w:val="24"/>
          <w:szCs w:val="24"/>
          <w:lang w:val="pt-BR"/>
        </w:rPr>
      </w:pPr>
      <w:r>
        <w:rPr>
          <w:rFonts w:asciiTheme="minorHAnsi" w:hAnsiTheme="minorHAnsi" w:cs="Arial"/>
          <w:sz w:val="24"/>
          <w:szCs w:val="24"/>
          <w:lang w:val="pt-BR"/>
        </w:rPr>
        <w:t>___________________________</w:t>
      </w:r>
    </w:p>
    <w:p w14:paraId="62E8750E" w14:textId="72E23752" w:rsidR="00F20C7E" w:rsidRPr="00AC02AB" w:rsidRDefault="00E4042E" w:rsidP="00AC02AB">
      <w:pPr>
        <w:ind w:right="-28"/>
        <w:jc w:val="center"/>
        <w:rPr>
          <w:rFonts w:asciiTheme="minorHAnsi" w:hAnsiTheme="minorHAnsi" w:cs="Arial"/>
          <w:b/>
          <w:sz w:val="24"/>
          <w:szCs w:val="24"/>
          <w:lang w:val="pt-BR"/>
        </w:rPr>
      </w:pPr>
      <w:r w:rsidRPr="00AC02AB">
        <w:rPr>
          <w:rFonts w:asciiTheme="minorHAnsi" w:hAnsiTheme="minorHAnsi" w:cs="Arial"/>
          <w:b/>
          <w:sz w:val="24"/>
          <w:szCs w:val="24"/>
          <w:lang w:val="pt-BR"/>
        </w:rPr>
        <w:t>ELVIS</w:t>
      </w:r>
      <w:r w:rsidRPr="00AC02AB">
        <w:rPr>
          <w:rFonts w:asciiTheme="minorHAnsi" w:hAnsiTheme="minorHAnsi" w:cs="Arial"/>
          <w:b/>
          <w:spacing w:val="-3"/>
          <w:sz w:val="24"/>
          <w:szCs w:val="24"/>
          <w:lang w:val="pt-BR"/>
        </w:rPr>
        <w:t xml:space="preserve"> </w:t>
      </w:r>
      <w:r w:rsidRPr="00AC02AB">
        <w:rPr>
          <w:rFonts w:asciiTheme="minorHAnsi" w:hAnsiTheme="minorHAnsi" w:cs="Arial"/>
          <w:b/>
          <w:sz w:val="24"/>
          <w:szCs w:val="24"/>
          <w:lang w:val="pt-BR"/>
        </w:rPr>
        <w:t>SILVA</w:t>
      </w:r>
      <w:r w:rsidRPr="00AC02AB">
        <w:rPr>
          <w:rFonts w:asciiTheme="minorHAnsi" w:hAnsiTheme="minorHAnsi" w:cs="Arial"/>
          <w:b/>
          <w:spacing w:val="-3"/>
          <w:sz w:val="24"/>
          <w:szCs w:val="24"/>
          <w:lang w:val="pt-BR"/>
        </w:rPr>
        <w:t xml:space="preserve"> </w:t>
      </w:r>
      <w:r w:rsidRPr="00AC02AB">
        <w:rPr>
          <w:rFonts w:asciiTheme="minorHAnsi" w:hAnsiTheme="minorHAnsi" w:cs="Arial"/>
          <w:b/>
          <w:sz w:val="24"/>
          <w:szCs w:val="24"/>
          <w:lang w:val="pt-BR"/>
        </w:rPr>
        <w:t>CRUZ</w:t>
      </w:r>
      <w:r w:rsidR="00AC02AB">
        <w:rPr>
          <w:rFonts w:asciiTheme="minorHAnsi" w:hAnsiTheme="minorHAnsi" w:cs="Arial"/>
          <w:b/>
          <w:sz w:val="24"/>
          <w:szCs w:val="24"/>
          <w:lang w:val="pt-BR"/>
        </w:rPr>
        <w:t xml:space="preserve"> - </w:t>
      </w:r>
      <w:r w:rsidRPr="00AC02AB">
        <w:rPr>
          <w:rFonts w:asciiTheme="minorHAnsi" w:hAnsiTheme="minorHAnsi" w:cs="Arial"/>
          <w:b/>
          <w:sz w:val="24"/>
          <w:szCs w:val="24"/>
          <w:lang w:val="pt-BR"/>
        </w:rPr>
        <w:t>ZÉ DO</w:t>
      </w:r>
      <w:r w:rsidRPr="00AC02AB">
        <w:rPr>
          <w:rFonts w:asciiTheme="minorHAnsi" w:hAnsiTheme="minorHAnsi" w:cs="Arial"/>
          <w:b/>
          <w:spacing w:val="-1"/>
          <w:sz w:val="24"/>
          <w:szCs w:val="24"/>
          <w:lang w:val="pt-BR"/>
        </w:rPr>
        <w:t xml:space="preserve"> </w:t>
      </w:r>
      <w:r w:rsidRPr="00AC02AB">
        <w:rPr>
          <w:rFonts w:asciiTheme="minorHAnsi" w:hAnsiTheme="minorHAnsi" w:cs="Arial"/>
          <w:b/>
          <w:sz w:val="24"/>
          <w:szCs w:val="24"/>
          <w:lang w:val="pt-BR"/>
        </w:rPr>
        <w:t>BODE</w:t>
      </w:r>
    </w:p>
    <w:p w14:paraId="558008A8" w14:textId="6F2ED18D" w:rsidR="00AA6124" w:rsidRPr="00AC02AB" w:rsidRDefault="00E4042E" w:rsidP="00AC02AB">
      <w:pPr>
        <w:ind w:right="114"/>
        <w:jc w:val="center"/>
        <w:rPr>
          <w:rFonts w:asciiTheme="minorHAnsi" w:hAnsiTheme="minorHAnsi" w:cs="Arial"/>
          <w:b/>
          <w:sz w:val="24"/>
          <w:szCs w:val="24"/>
          <w:lang w:val="pt-BR"/>
        </w:rPr>
      </w:pPr>
      <w:r w:rsidRPr="00AC02AB">
        <w:rPr>
          <w:rFonts w:asciiTheme="minorHAnsi" w:hAnsiTheme="minorHAnsi" w:cs="Arial"/>
          <w:b/>
          <w:sz w:val="24"/>
          <w:szCs w:val="24"/>
          <w:lang w:val="pt-BR"/>
        </w:rPr>
        <w:t>Vereador</w:t>
      </w:r>
    </w:p>
    <w:sectPr w:rsidR="00AA6124" w:rsidRPr="00AC02AB" w:rsidSect="0090736C">
      <w:pgSz w:w="11910" w:h="16850"/>
      <w:pgMar w:top="1701" w:right="853" w:bottom="1134" w:left="1020" w:header="427" w:footer="7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A6DAF" w14:textId="77777777" w:rsidR="005E7DA8" w:rsidRDefault="005E7DA8">
      <w:r>
        <w:separator/>
      </w:r>
    </w:p>
  </w:endnote>
  <w:endnote w:type="continuationSeparator" w:id="0">
    <w:p w14:paraId="6764396F" w14:textId="77777777" w:rsidR="005E7DA8" w:rsidRDefault="005E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Noto Sans CJK SC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5E30F" w14:textId="1FA9EE4C" w:rsidR="00F20C7E" w:rsidRDefault="00A06D4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7152" behindDoc="1" locked="0" layoutInCell="1" allowOverlap="1" wp14:anchorId="1E3D0209" wp14:editId="71CEA557">
              <wp:simplePos x="0" y="0"/>
              <wp:positionH relativeFrom="page">
                <wp:posOffset>701040</wp:posOffset>
              </wp:positionH>
              <wp:positionV relativeFrom="page">
                <wp:posOffset>10030460</wp:posOffset>
              </wp:positionV>
              <wp:extent cx="6519545" cy="63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95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oel="http://schemas.microsoft.com/office/2019/extlst">
          <w:pict>
            <v:rect w14:anchorId="7A442009" id="Rectangle 2" o:spid="_x0000_s1026" style="position:absolute;margin-left:55.2pt;margin-top:789.8pt;width:513.35pt;height:.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7664" behindDoc="1" locked="0" layoutInCell="1" allowOverlap="1" wp14:anchorId="2583E76A" wp14:editId="1E9D68DF">
              <wp:simplePos x="0" y="0"/>
              <wp:positionH relativeFrom="page">
                <wp:posOffset>1412240</wp:posOffset>
              </wp:positionH>
              <wp:positionV relativeFrom="page">
                <wp:posOffset>10026015</wp:posOffset>
              </wp:positionV>
              <wp:extent cx="5100955" cy="2851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095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4B2B0A" w14:textId="77777777" w:rsidR="00F20C7E" w:rsidRDefault="00E4042E">
                          <w:pPr>
                            <w:spacing w:before="12" w:line="242" w:lineRule="auto"/>
                            <w:ind w:left="1284" w:right="18" w:hanging="1265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Avenida Sônia Cortês - Quadra 33 - Lote Especial – Bairro Beira Rio II - Cep: 68.515-000 - Parauapebas – PA</w:t>
                          </w:r>
                          <w:r>
                            <w:rPr>
                              <w:rFonts w:ascii="Times New Roman" w:hAnsi="Times New Roman"/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color w:val="0462C1"/>
                                <w:sz w:val="18"/>
                                <w:u w:val="single" w:color="0462C1"/>
                              </w:rPr>
                              <w:t>gab.zedobode@parauapebas.pa.leg.br</w:t>
                            </w:r>
                            <w:r>
                              <w:rPr>
                                <w:rFonts w:ascii="Times New Roman" w:hAnsi="Times New Roman"/>
                                <w:color w:val="0462C1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- Telefone: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(94)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9.8405-0615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583E7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1.2pt;margin-top:789.45pt;width:401.65pt;height:22.4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" filled="f" stroked="f">
              <v:textbox inset="0,0,0,0">
                <w:txbxContent>
                  <w:p w14:paraId="414B2B0A" w14:textId="77777777" w:rsidR="00F20C7E" w:rsidRDefault="00E4042E">
                    <w:pPr>
                      <w:spacing w:before="12" w:line="242" w:lineRule="auto"/>
                      <w:ind w:left="1284" w:right="18" w:hanging="1265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Avenida Sônia Cortês - Quadra 33 - Lote Especial – Bairro Beira Rio II - Cep: 68.515-000 - Parauapebas – PA</w:t>
                    </w:r>
                    <w:r>
                      <w:rPr>
                        <w:rFonts w:ascii="Times New Roman" w:hAnsi="Times New Roman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E-mail: </w:t>
                    </w:r>
                    <w:hyperlink r:id="rId2">
                      <w:r>
                        <w:rPr>
                          <w:rFonts w:ascii="Times New Roman" w:hAnsi="Times New Roman"/>
                          <w:color w:val="0462C1"/>
                          <w:sz w:val="18"/>
                          <w:u w:val="single" w:color="0462C1"/>
                        </w:rPr>
                        <w:t>gab.zedobode@parauapebas.pa.leg.br</w:t>
                      </w:r>
                      <w:r>
                        <w:rPr>
                          <w:rFonts w:ascii="Times New Roman" w:hAnsi="Times New Roman"/>
                          <w:color w:val="0462C1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Times New Roman" w:hAnsi="Times New Roman"/>
                        <w:sz w:val="18"/>
                      </w:rPr>
                      <w:t>- Telefone: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(94)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9.8405-0615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FDB0C" w14:textId="77777777" w:rsidR="005E7DA8" w:rsidRDefault="005E7DA8">
      <w:r>
        <w:separator/>
      </w:r>
    </w:p>
  </w:footnote>
  <w:footnote w:type="continuationSeparator" w:id="0">
    <w:p w14:paraId="0E257619" w14:textId="77777777" w:rsidR="005E7DA8" w:rsidRDefault="005E7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5667B" w14:textId="5DD0A5F1" w:rsidR="00F20C7E" w:rsidRDefault="00760B9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6640" behindDoc="1" locked="0" layoutInCell="1" allowOverlap="1" wp14:anchorId="3223B0A9" wp14:editId="03021CE5">
              <wp:simplePos x="0" y="0"/>
              <wp:positionH relativeFrom="page">
                <wp:posOffset>466090</wp:posOffset>
              </wp:positionH>
              <wp:positionV relativeFrom="page">
                <wp:posOffset>390525</wp:posOffset>
              </wp:positionV>
              <wp:extent cx="6614795" cy="774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4795" cy="774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1A6AC" w14:textId="6166B353" w:rsidR="00F20C7E" w:rsidRPr="00760B91" w:rsidRDefault="00E4042E">
                          <w:pPr>
                            <w:spacing w:before="1" w:line="220" w:lineRule="auto"/>
                            <w:ind w:left="4472" w:right="3041" w:firstLine="278"/>
                            <w:rPr>
                              <w:rFonts w:ascii="Times New Roman" w:hAnsi="Times New Roman"/>
                              <w:b/>
                              <w:szCs w:val="18"/>
                            </w:rPr>
                          </w:pPr>
                          <w:bookmarkStart w:id="1" w:name="_Hlk145324463"/>
                          <w:bookmarkEnd w:id="1"/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</w:rPr>
                            <w:t>ESTADO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1"/>
                              <w:w w:val="95"/>
                              <w:szCs w:val="18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</w:rPr>
                            <w:t>DO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-1"/>
                              <w:w w:val="95"/>
                              <w:szCs w:val="18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</w:rPr>
                            <w:t>PARÁ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1"/>
                              <w:w w:val="95"/>
                              <w:szCs w:val="18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</w:rPr>
                            <w:t>PODER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23"/>
                              <w:w w:val="95"/>
                              <w:szCs w:val="18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</w:rPr>
                            <w:t>LEGISLATIVO</w:t>
                          </w:r>
                        </w:p>
                        <w:p w14:paraId="6773F42A" w14:textId="77777777" w:rsidR="00F20C7E" w:rsidRPr="00760B91" w:rsidRDefault="00E4042E">
                          <w:pPr>
                            <w:spacing w:line="294" w:lineRule="exact"/>
                            <w:ind w:left="3157"/>
                            <w:rPr>
                              <w:rFonts w:ascii="Times New Roman" w:hAnsi="Times New Roman"/>
                              <w:b/>
                              <w:szCs w:val="18"/>
                            </w:rPr>
                          </w:pP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</w:rPr>
                            <w:t>CÂMARA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21"/>
                              <w:w w:val="95"/>
                              <w:szCs w:val="18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</w:rPr>
                            <w:t>MUNICIPAL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21"/>
                              <w:w w:val="95"/>
                              <w:szCs w:val="18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</w:rPr>
                            <w:t>DE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17"/>
                              <w:w w:val="95"/>
                              <w:szCs w:val="18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</w:rPr>
                            <w:t>PARAUAPEBAS</w:t>
                          </w:r>
                        </w:p>
                        <w:p w14:paraId="666AEDBC" w14:textId="54D20651" w:rsidR="00F20C7E" w:rsidRPr="00AD17E9" w:rsidRDefault="00E4042E">
                          <w:pPr>
                            <w:tabs>
                              <w:tab w:val="left" w:pos="1841"/>
                              <w:tab w:val="left" w:pos="10396"/>
                            </w:tabs>
                            <w:spacing w:line="313" w:lineRule="exact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 w:rsidRPr="00AD17E9">
                            <w:rPr>
                              <w:rFonts w:ascii="Times New Roman" w:hAnsi="Times New Roman"/>
                              <w:b/>
                              <w:color w:val="4471C4"/>
                              <w:w w:val="98"/>
                              <w:szCs w:val="18"/>
                            </w:rPr>
                            <w:t xml:space="preserve"> </w:t>
                          </w:r>
                          <w:r w:rsidRPr="00AD17E9">
                            <w:rPr>
                              <w:rFonts w:ascii="Times New Roman" w:hAnsi="Times New Roman"/>
                              <w:b/>
                              <w:color w:val="4471C4"/>
                              <w:szCs w:val="18"/>
                            </w:rPr>
                            <w:tab/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  <w:u w:val="single" w:color="000000"/>
                            </w:rPr>
                            <w:t>GABINETE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12"/>
                              <w:w w:val="95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  <w:u w:val="single" w:color="000000"/>
                            </w:rPr>
                            <w:t>DO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  <w:u w:val="single" w:color="000000"/>
                            </w:rPr>
                            <w:t>VEREADOR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  <w:u w:val="single" w:color="000000"/>
                            </w:rPr>
                            <w:t>ELVIS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  <w:u w:val="single" w:color="000000"/>
                            </w:rPr>
                            <w:t>SILVA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15"/>
                              <w:w w:val="95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  <w:u w:val="single" w:color="000000"/>
                            </w:rPr>
                            <w:t>CRUZ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11"/>
                              <w:w w:val="95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 w:rsidRPr="00760B91">
                            <w:rPr>
                              <w:rFonts w:ascii="Trebuchet MS" w:hAnsi="Trebuchet MS"/>
                              <w:b/>
                              <w:color w:val="4471C4"/>
                              <w:w w:val="95"/>
                              <w:szCs w:val="18"/>
                              <w:u w:val="single" w:color="000000"/>
                            </w:rPr>
                            <w:t xml:space="preserve">–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  <w:u w:val="single" w:color="000000"/>
                            </w:rPr>
                            <w:t>ZÉ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  <w:u w:val="single" w:color="000000"/>
                            </w:rPr>
                            <w:t>DO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12"/>
                              <w:w w:val="95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  <w:u w:val="single" w:color="000000"/>
                            </w:rPr>
                            <w:t>BODE</w:t>
                          </w:r>
                          <w:r w:rsidRPr="00AD17E9">
                            <w:rPr>
                              <w:rFonts w:ascii="Times New Roman" w:hAnsi="Times New Roman"/>
                              <w:b/>
                              <w:color w:val="4471C4"/>
                              <w:sz w:val="2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223B0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.7pt;margin-top:30.75pt;width:520.85pt;height:60.95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" filled="f" stroked="f">
              <v:textbox inset="0,0,0,0">
                <w:txbxContent>
                  <w:p w14:paraId="5051A6AC" w14:textId="6166B353" w:rsidR="00F20C7E" w:rsidRPr="00760B91" w:rsidRDefault="00E4042E">
                    <w:pPr>
                      <w:spacing w:before="1" w:line="220" w:lineRule="auto"/>
                      <w:ind w:left="4472" w:right="3041" w:firstLine="278"/>
                      <w:rPr>
                        <w:rFonts w:ascii="Times New Roman" w:hAnsi="Times New Roman"/>
                        <w:b/>
                        <w:szCs w:val="18"/>
                      </w:rPr>
                    </w:pPr>
                    <w:bookmarkStart w:id="1" w:name="_Hlk145324463"/>
                    <w:bookmarkEnd w:id="1"/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</w:rPr>
                      <w:t>ESTADO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1"/>
                        <w:w w:val="95"/>
                        <w:szCs w:val="18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</w:rPr>
                      <w:t>DO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-1"/>
                        <w:w w:val="95"/>
                        <w:szCs w:val="18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</w:rPr>
                      <w:t>PARÁ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1"/>
                        <w:w w:val="95"/>
                        <w:szCs w:val="18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</w:rPr>
                      <w:t>PODER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23"/>
                        <w:w w:val="95"/>
                        <w:szCs w:val="18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</w:rPr>
                      <w:t>LEGISLATIVO</w:t>
                    </w:r>
                  </w:p>
                  <w:p w14:paraId="6773F42A" w14:textId="77777777" w:rsidR="00F20C7E" w:rsidRPr="00760B91" w:rsidRDefault="00E4042E">
                    <w:pPr>
                      <w:spacing w:line="294" w:lineRule="exact"/>
                      <w:ind w:left="3157"/>
                      <w:rPr>
                        <w:rFonts w:ascii="Times New Roman" w:hAnsi="Times New Roman"/>
                        <w:b/>
                        <w:szCs w:val="18"/>
                      </w:rPr>
                    </w:pP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</w:rPr>
                      <w:t>CÂMARA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21"/>
                        <w:w w:val="95"/>
                        <w:szCs w:val="18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</w:rPr>
                      <w:t>MUNICIPAL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21"/>
                        <w:w w:val="95"/>
                        <w:szCs w:val="18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</w:rPr>
                      <w:t>DE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17"/>
                        <w:w w:val="95"/>
                        <w:szCs w:val="18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</w:rPr>
                      <w:t>PARAUAPEBAS</w:t>
                    </w:r>
                  </w:p>
                  <w:p w14:paraId="666AEDBC" w14:textId="54D20651" w:rsidR="00F20C7E" w:rsidRPr="00AD17E9" w:rsidRDefault="00E4042E">
                    <w:pPr>
                      <w:tabs>
                        <w:tab w:val="left" w:pos="1841"/>
                        <w:tab w:val="left" w:pos="10396"/>
                      </w:tabs>
                      <w:spacing w:line="313" w:lineRule="exact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 w:rsidRPr="00AD17E9">
                      <w:rPr>
                        <w:rFonts w:ascii="Times New Roman" w:hAnsi="Times New Roman"/>
                        <w:b/>
                        <w:color w:val="4471C4"/>
                        <w:w w:val="98"/>
                        <w:szCs w:val="18"/>
                      </w:rPr>
                      <w:t xml:space="preserve"> </w:t>
                    </w:r>
                    <w:r w:rsidRPr="00AD17E9">
                      <w:rPr>
                        <w:rFonts w:ascii="Times New Roman" w:hAnsi="Times New Roman"/>
                        <w:b/>
                        <w:color w:val="4471C4"/>
                        <w:szCs w:val="18"/>
                      </w:rPr>
                      <w:tab/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  <w:u w:val="single" w:color="000000"/>
                      </w:rPr>
                      <w:t>GABINETE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12"/>
                        <w:w w:val="95"/>
                        <w:szCs w:val="18"/>
                        <w:u w:val="single" w:color="000000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  <w:u w:val="single" w:color="000000"/>
                      </w:rPr>
                      <w:t>DO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Cs w:val="18"/>
                        <w:u w:val="single" w:color="000000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  <w:u w:val="single" w:color="000000"/>
                      </w:rPr>
                      <w:t>VEREADOR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Cs w:val="18"/>
                        <w:u w:val="single" w:color="000000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  <w:u w:val="single" w:color="000000"/>
                      </w:rPr>
                      <w:t>ELVIS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Cs w:val="18"/>
                        <w:u w:val="single" w:color="000000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  <w:u w:val="single" w:color="000000"/>
                      </w:rPr>
                      <w:t>SILVA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15"/>
                        <w:w w:val="95"/>
                        <w:szCs w:val="18"/>
                        <w:u w:val="single" w:color="000000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  <w:u w:val="single" w:color="000000"/>
                      </w:rPr>
                      <w:t>CRUZ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11"/>
                        <w:w w:val="95"/>
                        <w:szCs w:val="18"/>
                        <w:u w:val="single" w:color="000000"/>
                      </w:rPr>
                      <w:t xml:space="preserve"> </w:t>
                    </w:r>
                    <w:r w:rsidRPr="00760B91">
                      <w:rPr>
                        <w:rFonts w:ascii="Trebuchet MS" w:hAnsi="Trebuchet MS"/>
                        <w:b/>
                        <w:color w:val="4471C4"/>
                        <w:w w:val="95"/>
                        <w:szCs w:val="18"/>
                        <w:u w:val="single" w:color="000000"/>
                      </w:rPr>
                      <w:t xml:space="preserve">–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  <w:u w:val="single" w:color="000000"/>
                      </w:rPr>
                      <w:t>ZÉ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Cs w:val="18"/>
                        <w:u w:val="single" w:color="000000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  <w:u w:val="single" w:color="000000"/>
                      </w:rPr>
                      <w:t>DO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12"/>
                        <w:w w:val="95"/>
                        <w:szCs w:val="18"/>
                        <w:u w:val="single" w:color="000000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  <w:u w:val="single" w:color="000000"/>
                      </w:rPr>
                      <w:t>BODE</w:t>
                    </w:r>
                    <w:r w:rsidRPr="00AD17E9">
                      <w:rPr>
                        <w:rFonts w:ascii="Times New Roman" w:hAnsi="Times New Roman"/>
                        <w:b/>
                        <w:color w:val="4471C4"/>
                        <w:sz w:val="28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26EC45F0" wp14:editId="583DB2FC">
          <wp:simplePos x="0" y="0"/>
          <wp:positionH relativeFrom="page">
            <wp:posOffset>557530</wp:posOffset>
          </wp:positionH>
          <wp:positionV relativeFrom="page">
            <wp:posOffset>271144</wp:posOffset>
          </wp:positionV>
          <wp:extent cx="794384" cy="743584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4384" cy="743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31DF2"/>
    <w:multiLevelType w:val="hybridMultilevel"/>
    <w:tmpl w:val="F042B07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7124565"/>
    <w:multiLevelType w:val="multilevel"/>
    <w:tmpl w:val="033A2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E97561"/>
    <w:multiLevelType w:val="hybridMultilevel"/>
    <w:tmpl w:val="D8AE3E6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CF90202"/>
    <w:multiLevelType w:val="hybridMultilevel"/>
    <w:tmpl w:val="6EFAEE6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D0E2085"/>
    <w:multiLevelType w:val="hybridMultilevel"/>
    <w:tmpl w:val="AFEA43D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34B25B12"/>
    <w:multiLevelType w:val="hybridMultilevel"/>
    <w:tmpl w:val="0B0643F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D5939"/>
    <w:multiLevelType w:val="hybridMultilevel"/>
    <w:tmpl w:val="40BA9C2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4BDB5062"/>
    <w:multiLevelType w:val="hybridMultilevel"/>
    <w:tmpl w:val="FA82DC6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5A1A6756"/>
    <w:multiLevelType w:val="hybridMultilevel"/>
    <w:tmpl w:val="2E000A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617522D0"/>
    <w:multiLevelType w:val="hybridMultilevel"/>
    <w:tmpl w:val="916C83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6F172639"/>
    <w:multiLevelType w:val="hybridMultilevel"/>
    <w:tmpl w:val="2B862C7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7ED2091F"/>
    <w:multiLevelType w:val="hybridMultilevel"/>
    <w:tmpl w:val="3D4E60F8"/>
    <w:lvl w:ilvl="0" w:tplc="5C72E1A6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7EEB5C2A"/>
    <w:multiLevelType w:val="hybridMultilevel"/>
    <w:tmpl w:val="ED8E143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12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  <w:num w:numId="11">
    <w:abstractNumId w:val="4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7E"/>
    <w:rsid w:val="00017CEE"/>
    <w:rsid w:val="00022635"/>
    <w:rsid w:val="00033EB0"/>
    <w:rsid w:val="00034AE2"/>
    <w:rsid w:val="00037E1F"/>
    <w:rsid w:val="00043A36"/>
    <w:rsid w:val="00045A5A"/>
    <w:rsid w:val="000517EC"/>
    <w:rsid w:val="000524F0"/>
    <w:rsid w:val="000559FB"/>
    <w:rsid w:val="00074E89"/>
    <w:rsid w:val="00075E58"/>
    <w:rsid w:val="000918BD"/>
    <w:rsid w:val="000959DB"/>
    <w:rsid w:val="000B52F0"/>
    <w:rsid w:val="000C24E5"/>
    <w:rsid w:val="000C3EBB"/>
    <w:rsid w:val="000E461C"/>
    <w:rsid w:val="000F3B6C"/>
    <w:rsid w:val="000F6965"/>
    <w:rsid w:val="001020F7"/>
    <w:rsid w:val="00104831"/>
    <w:rsid w:val="00114379"/>
    <w:rsid w:val="00121C02"/>
    <w:rsid w:val="00133755"/>
    <w:rsid w:val="00140375"/>
    <w:rsid w:val="00147998"/>
    <w:rsid w:val="00152C47"/>
    <w:rsid w:val="001704BC"/>
    <w:rsid w:val="00184572"/>
    <w:rsid w:val="00185CD6"/>
    <w:rsid w:val="001A14B3"/>
    <w:rsid w:val="001A55B3"/>
    <w:rsid w:val="001B7482"/>
    <w:rsid w:val="001C033C"/>
    <w:rsid w:val="001D0997"/>
    <w:rsid w:val="001D4B30"/>
    <w:rsid w:val="001D5178"/>
    <w:rsid w:val="001E26D2"/>
    <w:rsid w:val="001E47D3"/>
    <w:rsid w:val="001F409F"/>
    <w:rsid w:val="00205C34"/>
    <w:rsid w:val="00211FB2"/>
    <w:rsid w:val="00215EE7"/>
    <w:rsid w:val="002162E7"/>
    <w:rsid w:val="002169E1"/>
    <w:rsid w:val="00221886"/>
    <w:rsid w:val="00227139"/>
    <w:rsid w:val="00241192"/>
    <w:rsid w:val="00267D99"/>
    <w:rsid w:val="00267FDF"/>
    <w:rsid w:val="002845EE"/>
    <w:rsid w:val="00290BB9"/>
    <w:rsid w:val="002B38C8"/>
    <w:rsid w:val="002B6B9C"/>
    <w:rsid w:val="002C062A"/>
    <w:rsid w:val="002C1224"/>
    <w:rsid w:val="002C7F7F"/>
    <w:rsid w:val="002D1A86"/>
    <w:rsid w:val="002D5E4F"/>
    <w:rsid w:val="002E362A"/>
    <w:rsid w:val="0031307A"/>
    <w:rsid w:val="00313207"/>
    <w:rsid w:val="003144C2"/>
    <w:rsid w:val="00317282"/>
    <w:rsid w:val="003206E0"/>
    <w:rsid w:val="00322E36"/>
    <w:rsid w:val="00337108"/>
    <w:rsid w:val="003425D4"/>
    <w:rsid w:val="00345EEC"/>
    <w:rsid w:val="003561A8"/>
    <w:rsid w:val="00356DFA"/>
    <w:rsid w:val="00362399"/>
    <w:rsid w:val="0037667E"/>
    <w:rsid w:val="0039176B"/>
    <w:rsid w:val="00394C82"/>
    <w:rsid w:val="003951E5"/>
    <w:rsid w:val="003C2AF5"/>
    <w:rsid w:val="003C449C"/>
    <w:rsid w:val="003E2ED3"/>
    <w:rsid w:val="003F48E7"/>
    <w:rsid w:val="004043FC"/>
    <w:rsid w:val="00405361"/>
    <w:rsid w:val="00407D95"/>
    <w:rsid w:val="00413255"/>
    <w:rsid w:val="004242EB"/>
    <w:rsid w:val="004316BC"/>
    <w:rsid w:val="004331A0"/>
    <w:rsid w:val="00446FEB"/>
    <w:rsid w:val="0045717D"/>
    <w:rsid w:val="0045749F"/>
    <w:rsid w:val="00460C3D"/>
    <w:rsid w:val="004612AF"/>
    <w:rsid w:val="00497D14"/>
    <w:rsid w:val="004A6395"/>
    <w:rsid w:val="004B397C"/>
    <w:rsid w:val="004B5658"/>
    <w:rsid w:val="004C3587"/>
    <w:rsid w:val="004D1A4A"/>
    <w:rsid w:val="004E3780"/>
    <w:rsid w:val="004F6028"/>
    <w:rsid w:val="00501122"/>
    <w:rsid w:val="00510866"/>
    <w:rsid w:val="00511F22"/>
    <w:rsid w:val="00522A77"/>
    <w:rsid w:val="00536F14"/>
    <w:rsid w:val="00562B39"/>
    <w:rsid w:val="0056635C"/>
    <w:rsid w:val="00567613"/>
    <w:rsid w:val="00586F20"/>
    <w:rsid w:val="00590376"/>
    <w:rsid w:val="00591875"/>
    <w:rsid w:val="005A4E7B"/>
    <w:rsid w:val="005A7FE1"/>
    <w:rsid w:val="005B04FD"/>
    <w:rsid w:val="005B07C5"/>
    <w:rsid w:val="005C4A5C"/>
    <w:rsid w:val="005C5864"/>
    <w:rsid w:val="005E078E"/>
    <w:rsid w:val="005E4B36"/>
    <w:rsid w:val="005E6CBC"/>
    <w:rsid w:val="005E7DA8"/>
    <w:rsid w:val="005F5BFF"/>
    <w:rsid w:val="005F68F2"/>
    <w:rsid w:val="006023EB"/>
    <w:rsid w:val="00604584"/>
    <w:rsid w:val="00605394"/>
    <w:rsid w:val="006078CD"/>
    <w:rsid w:val="006123DE"/>
    <w:rsid w:val="006127A5"/>
    <w:rsid w:val="00626FC0"/>
    <w:rsid w:val="006328CC"/>
    <w:rsid w:val="0063610F"/>
    <w:rsid w:val="006427CA"/>
    <w:rsid w:val="006516D9"/>
    <w:rsid w:val="00660E0F"/>
    <w:rsid w:val="00681308"/>
    <w:rsid w:val="00682B44"/>
    <w:rsid w:val="00690772"/>
    <w:rsid w:val="006C61AC"/>
    <w:rsid w:val="006E0865"/>
    <w:rsid w:val="006E3981"/>
    <w:rsid w:val="007032E6"/>
    <w:rsid w:val="00705467"/>
    <w:rsid w:val="007136AC"/>
    <w:rsid w:val="00713775"/>
    <w:rsid w:val="00717462"/>
    <w:rsid w:val="007360BE"/>
    <w:rsid w:val="0073614B"/>
    <w:rsid w:val="007515E6"/>
    <w:rsid w:val="0075223A"/>
    <w:rsid w:val="0075645A"/>
    <w:rsid w:val="00760B91"/>
    <w:rsid w:val="007664A1"/>
    <w:rsid w:val="0077056D"/>
    <w:rsid w:val="0078111B"/>
    <w:rsid w:val="0078402D"/>
    <w:rsid w:val="007D46E8"/>
    <w:rsid w:val="007D6765"/>
    <w:rsid w:val="007E4C81"/>
    <w:rsid w:val="0080268A"/>
    <w:rsid w:val="00811687"/>
    <w:rsid w:val="008315F6"/>
    <w:rsid w:val="00833BCF"/>
    <w:rsid w:val="00837C75"/>
    <w:rsid w:val="00840B74"/>
    <w:rsid w:val="00842552"/>
    <w:rsid w:val="00843C46"/>
    <w:rsid w:val="008808BD"/>
    <w:rsid w:val="00890B42"/>
    <w:rsid w:val="00895F71"/>
    <w:rsid w:val="0089670E"/>
    <w:rsid w:val="008A33F0"/>
    <w:rsid w:val="008A3617"/>
    <w:rsid w:val="008C47D8"/>
    <w:rsid w:val="008F3A05"/>
    <w:rsid w:val="008F3C55"/>
    <w:rsid w:val="0090736C"/>
    <w:rsid w:val="0093539D"/>
    <w:rsid w:val="00947BA7"/>
    <w:rsid w:val="00955771"/>
    <w:rsid w:val="0095772F"/>
    <w:rsid w:val="00961E83"/>
    <w:rsid w:val="00964FAD"/>
    <w:rsid w:val="009747D5"/>
    <w:rsid w:val="00994832"/>
    <w:rsid w:val="0099522C"/>
    <w:rsid w:val="009A477B"/>
    <w:rsid w:val="009C1315"/>
    <w:rsid w:val="009C5A1D"/>
    <w:rsid w:val="009D2ACD"/>
    <w:rsid w:val="009E68AB"/>
    <w:rsid w:val="009F4F01"/>
    <w:rsid w:val="009F6376"/>
    <w:rsid w:val="00A001AA"/>
    <w:rsid w:val="00A04EB1"/>
    <w:rsid w:val="00A06D49"/>
    <w:rsid w:val="00A14563"/>
    <w:rsid w:val="00A20219"/>
    <w:rsid w:val="00A33C4E"/>
    <w:rsid w:val="00A4324F"/>
    <w:rsid w:val="00A60C6C"/>
    <w:rsid w:val="00A71B8B"/>
    <w:rsid w:val="00A9267C"/>
    <w:rsid w:val="00A92944"/>
    <w:rsid w:val="00A97A38"/>
    <w:rsid w:val="00AA475E"/>
    <w:rsid w:val="00AA4F42"/>
    <w:rsid w:val="00AA6124"/>
    <w:rsid w:val="00AB2FB9"/>
    <w:rsid w:val="00AB6ECF"/>
    <w:rsid w:val="00AC02AB"/>
    <w:rsid w:val="00AD17E9"/>
    <w:rsid w:val="00AE2CF4"/>
    <w:rsid w:val="00AE3079"/>
    <w:rsid w:val="00AF3DDD"/>
    <w:rsid w:val="00B10AE2"/>
    <w:rsid w:val="00B2246C"/>
    <w:rsid w:val="00B22A72"/>
    <w:rsid w:val="00B23BFA"/>
    <w:rsid w:val="00B24D8B"/>
    <w:rsid w:val="00B42491"/>
    <w:rsid w:val="00B50D18"/>
    <w:rsid w:val="00B573C0"/>
    <w:rsid w:val="00B668C9"/>
    <w:rsid w:val="00B66E69"/>
    <w:rsid w:val="00B74C60"/>
    <w:rsid w:val="00B8054F"/>
    <w:rsid w:val="00B9112C"/>
    <w:rsid w:val="00B97175"/>
    <w:rsid w:val="00BA160C"/>
    <w:rsid w:val="00BA65A0"/>
    <w:rsid w:val="00BB4B3D"/>
    <w:rsid w:val="00BD6327"/>
    <w:rsid w:val="00BD70FD"/>
    <w:rsid w:val="00BE0DB7"/>
    <w:rsid w:val="00BE32AD"/>
    <w:rsid w:val="00BE3448"/>
    <w:rsid w:val="00BE681E"/>
    <w:rsid w:val="00BE7B29"/>
    <w:rsid w:val="00C00B5F"/>
    <w:rsid w:val="00C611C8"/>
    <w:rsid w:val="00C85C82"/>
    <w:rsid w:val="00C90253"/>
    <w:rsid w:val="00C92A76"/>
    <w:rsid w:val="00C9673E"/>
    <w:rsid w:val="00C96B1C"/>
    <w:rsid w:val="00CA054C"/>
    <w:rsid w:val="00CA397D"/>
    <w:rsid w:val="00CB5C7D"/>
    <w:rsid w:val="00CB7958"/>
    <w:rsid w:val="00CE0049"/>
    <w:rsid w:val="00CE04CB"/>
    <w:rsid w:val="00CE56FD"/>
    <w:rsid w:val="00D006E2"/>
    <w:rsid w:val="00D02443"/>
    <w:rsid w:val="00D2733A"/>
    <w:rsid w:val="00D52AAA"/>
    <w:rsid w:val="00D552C6"/>
    <w:rsid w:val="00D6509B"/>
    <w:rsid w:val="00D71791"/>
    <w:rsid w:val="00D77BAF"/>
    <w:rsid w:val="00D8673A"/>
    <w:rsid w:val="00D96727"/>
    <w:rsid w:val="00DC3FDC"/>
    <w:rsid w:val="00DC7CCE"/>
    <w:rsid w:val="00DD0F00"/>
    <w:rsid w:val="00DD4536"/>
    <w:rsid w:val="00DE28A7"/>
    <w:rsid w:val="00DE324D"/>
    <w:rsid w:val="00DF0341"/>
    <w:rsid w:val="00DF6F80"/>
    <w:rsid w:val="00E024D4"/>
    <w:rsid w:val="00E2001E"/>
    <w:rsid w:val="00E214A6"/>
    <w:rsid w:val="00E3024B"/>
    <w:rsid w:val="00E4042E"/>
    <w:rsid w:val="00E6088E"/>
    <w:rsid w:val="00E6462B"/>
    <w:rsid w:val="00E65AEA"/>
    <w:rsid w:val="00E772CA"/>
    <w:rsid w:val="00E86E75"/>
    <w:rsid w:val="00EA3AE7"/>
    <w:rsid w:val="00EA577B"/>
    <w:rsid w:val="00EA7943"/>
    <w:rsid w:val="00EC0CFF"/>
    <w:rsid w:val="00EC5ABB"/>
    <w:rsid w:val="00EC6824"/>
    <w:rsid w:val="00ED5380"/>
    <w:rsid w:val="00ED6468"/>
    <w:rsid w:val="00EE6197"/>
    <w:rsid w:val="00EF0150"/>
    <w:rsid w:val="00EF4338"/>
    <w:rsid w:val="00F02FA6"/>
    <w:rsid w:val="00F16C6A"/>
    <w:rsid w:val="00F20C7E"/>
    <w:rsid w:val="00F24CB7"/>
    <w:rsid w:val="00F32E56"/>
    <w:rsid w:val="00F41916"/>
    <w:rsid w:val="00F42453"/>
    <w:rsid w:val="00F443AB"/>
    <w:rsid w:val="00F50DA1"/>
    <w:rsid w:val="00F55002"/>
    <w:rsid w:val="00F661B9"/>
    <w:rsid w:val="00F81698"/>
    <w:rsid w:val="00F95594"/>
    <w:rsid w:val="00FA52A3"/>
    <w:rsid w:val="00FB24B1"/>
    <w:rsid w:val="00FB4870"/>
    <w:rsid w:val="00FD1EEA"/>
    <w:rsid w:val="00FE0401"/>
    <w:rsid w:val="00FE2534"/>
    <w:rsid w:val="00FE72C1"/>
    <w:rsid w:val="00FF1845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50737"/>
  <w15:docId w15:val="{92255CC4-DA6B-4CD4-9E31-DF97E2C1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51"/>
      <w:ind w:left="3088" w:right="3078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24C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9C1315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AA612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A61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249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B4249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E34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344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E34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3448"/>
    <w:rPr>
      <w:rFonts w:ascii="Calibri" w:eastAsia="Calibri" w:hAnsi="Calibri" w:cs="Calibri"/>
      <w:lang w:val="pt-PT"/>
    </w:rPr>
  </w:style>
  <w:style w:type="paragraph" w:customStyle="1" w:styleId="Standard">
    <w:name w:val="Standard"/>
    <w:rsid w:val="003C449C"/>
    <w:pPr>
      <w:widowControl/>
      <w:suppressAutoHyphens/>
      <w:autoSpaceDE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val="pt-BR" w:eastAsia="zh-CN" w:bidi="hi-IN"/>
    </w:rPr>
  </w:style>
  <w:style w:type="paragraph" w:customStyle="1" w:styleId="artigo">
    <w:name w:val="artigo"/>
    <w:basedOn w:val="Normal"/>
    <w:rsid w:val="007054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F24C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edobode@parauapebas.pa.leg.br" TargetMode="External"/><Relationship Id="rId1" Type="http://schemas.openxmlformats.org/officeDocument/2006/relationships/hyperlink" Target="mailto:gab.zedobode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C6F93-280A-4ED4-8C60-E9B579DF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PREVISÃO DE FOLHA DE PAGAMENTO DE FEVEREIRO DE 2002</vt:lpstr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PREVISÃO DE FOLHA DE PAGAMENTO DE FEVEREIRO DE 2002</dc:title>
  <dc:creator>Câmara</dc:creator>
  <cp:lastModifiedBy>Sis</cp:lastModifiedBy>
  <cp:revision>4</cp:revision>
  <cp:lastPrinted>2023-11-13T13:13:00Z</cp:lastPrinted>
  <dcterms:created xsi:type="dcterms:W3CDTF">2025-02-24T16:58:00Z</dcterms:created>
  <dcterms:modified xsi:type="dcterms:W3CDTF">2025-02-24T17:28:00Z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2023-03-27T00:00:00Z</vt:filetime>
  </property>
</Properties>
</file>